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E4F67" w14:textId="77777777" w:rsidR="0023565F" w:rsidRPr="00E30E05" w:rsidRDefault="0023565F" w:rsidP="00144F1B">
      <w:pPr>
        <w:spacing w:after="0"/>
        <w:jc w:val="center"/>
        <w:rPr>
          <w:rFonts w:ascii="Arial" w:hAnsi="Arial" w:cs="Arial"/>
          <w:b/>
        </w:rPr>
      </w:pPr>
    </w:p>
    <w:p w14:paraId="1F6C6EEB" w14:textId="5E51DDBF" w:rsidR="00144F1B" w:rsidRPr="00E30E05" w:rsidRDefault="00144F1B" w:rsidP="00144F1B">
      <w:pPr>
        <w:spacing w:after="0"/>
        <w:jc w:val="center"/>
        <w:rPr>
          <w:rFonts w:ascii="Arial" w:hAnsi="Arial" w:cs="Arial"/>
          <w:b/>
        </w:rPr>
      </w:pPr>
      <w:r w:rsidRPr="00E30E05">
        <w:rPr>
          <w:rFonts w:ascii="Arial" w:hAnsi="Arial" w:cs="Arial"/>
          <w:b/>
        </w:rPr>
        <w:t>Early Childhood Hub of Lane County</w:t>
      </w:r>
    </w:p>
    <w:p w14:paraId="1DE7E711" w14:textId="77777777" w:rsidR="00144F1B" w:rsidRPr="00E30E05" w:rsidRDefault="00144F1B" w:rsidP="00144F1B">
      <w:pPr>
        <w:spacing w:after="0"/>
        <w:jc w:val="center"/>
        <w:rPr>
          <w:rFonts w:ascii="Arial" w:hAnsi="Arial" w:cs="Arial"/>
          <w:b/>
        </w:rPr>
      </w:pPr>
      <w:r w:rsidRPr="00E30E05">
        <w:rPr>
          <w:rFonts w:ascii="Arial" w:hAnsi="Arial" w:cs="Arial"/>
          <w:b/>
        </w:rPr>
        <w:t>Family Leadership Council</w:t>
      </w:r>
    </w:p>
    <w:p w14:paraId="64984BC5" w14:textId="3767EA02" w:rsidR="00144F1B" w:rsidRPr="00E30E05" w:rsidRDefault="0006767D" w:rsidP="00144F1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14</w:t>
      </w:r>
      <w:r w:rsidR="00144F1B" w:rsidRPr="00E30E05">
        <w:rPr>
          <w:rFonts w:ascii="Arial" w:hAnsi="Arial" w:cs="Arial"/>
          <w:b/>
        </w:rPr>
        <w:t>, 2023</w:t>
      </w:r>
    </w:p>
    <w:p w14:paraId="5BE0027C" w14:textId="4390960E" w:rsidR="00144F1B" w:rsidRPr="00E30E05" w:rsidRDefault="00144F1B" w:rsidP="00C5295D">
      <w:pPr>
        <w:spacing w:after="0"/>
        <w:jc w:val="center"/>
        <w:rPr>
          <w:rFonts w:ascii="Arial" w:hAnsi="Arial" w:cs="Arial"/>
          <w:b/>
        </w:rPr>
      </w:pPr>
      <w:r w:rsidRPr="00E30E05">
        <w:rPr>
          <w:rFonts w:ascii="Arial" w:hAnsi="Arial" w:cs="Arial"/>
          <w:b/>
        </w:rPr>
        <w:t>Zoom Meeting</w:t>
      </w:r>
    </w:p>
    <w:p w14:paraId="229F9A42" w14:textId="44586F8E" w:rsidR="00144F1B" w:rsidRPr="00E30E05" w:rsidRDefault="00144F1B" w:rsidP="00144F1B">
      <w:pPr>
        <w:jc w:val="center"/>
        <w:rPr>
          <w:rFonts w:ascii="Arial" w:hAnsi="Arial" w:cs="Arial"/>
          <w:b/>
        </w:rPr>
      </w:pPr>
      <w:r w:rsidRPr="00E30E05">
        <w:rPr>
          <w:rFonts w:ascii="Arial" w:hAnsi="Arial" w:cs="Arial"/>
          <w:b/>
        </w:rPr>
        <w:t>Notes</w:t>
      </w:r>
    </w:p>
    <w:p w14:paraId="65A7B562" w14:textId="66EBAAC3" w:rsidR="00832EF4" w:rsidRPr="00832EF4" w:rsidRDefault="00144F1B" w:rsidP="00832EF4">
      <w:pPr>
        <w:rPr>
          <w:rFonts w:ascii="Arial" w:hAnsi="Arial" w:cs="Arial"/>
          <w:b/>
          <w:sz w:val="20"/>
          <w:szCs w:val="20"/>
        </w:rPr>
      </w:pPr>
      <w:r w:rsidRPr="00832EF4">
        <w:rPr>
          <w:rFonts w:ascii="Arial" w:hAnsi="Arial" w:cs="Arial"/>
          <w:b/>
          <w:sz w:val="20"/>
          <w:szCs w:val="20"/>
        </w:rPr>
        <w:t>Welcome &amp; Introductions</w:t>
      </w:r>
      <w:r w:rsidR="00832EF4" w:rsidRPr="00832EF4">
        <w:rPr>
          <w:rFonts w:ascii="Arial" w:hAnsi="Arial" w:cs="Arial"/>
          <w:b/>
          <w:sz w:val="20"/>
          <w:szCs w:val="20"/>
        </w:rPr>
        <w:t>: Icebreaker: What fun things do you do with your kids thi</w:t>
      </w:r>
      <w:r w:rsidR="00A94347">
        <w:rPr>
          <w:rFonts w:ascii="Arial" w:hAnsi="Arial" w:cs="Arial"/>
          <w:b/>
          <w:sz w:val="20"/>
          <w:szCs w:val="20"/>
        </w:rPr>
        <w:t>s</w:t>
      </w:r>
      <w:r w:rsidR="00832EF4" w:rsidRPr="00832EF4">
        <w:rPr>
          <w:rFonts w:ascii="Arial" w:hAnsi="Arial" w:cs="Arial"/>
          <w:b/>
          <w:sz w:val="20"/>
          <w:szCs w:val="20"/>
        </w:rPr>
        <w:t xml:space="preserve"> summer?</w:t>
      </w:r>
    </w:p>
    <w:p w14:paraId="623907BC" w14:textId="6FB5542F" w:rsidR="00AC2399" w:rsidRDefault="00CB57DC" w:rsidP="00A94347">
      <w:pPr>
        <w:rPr>
          <w:rFonts w:ascii="Arial" w:hAnsi="Arial" w:cs="Arial"/>
          <w:b/>
          <w:sz w:val="20"/>
          <w:szCs w:val="20"/>
        </w:rPr>
      </w:pPr>
      <w:r w:rsidRPr="00A94347">
        <w:rPr>
          <w:rFonts w:ascii="Arial" w:hAnsi="Arial" w:cs="Arial"/>
          <w:b/>
          <w:sz w:val="20"/>
          <w:szCs w:val="20"/>
        </w:rPr>
        <w:t xml:space="preserve">Antonio Huerta: </w:t>
      </w:r>
      <w:r w:rsidR="00A94347">
        <w:rPr>
          <w:rFonts w:ascii="Arial" w:hAnsi="Arial" w:cs="Arial"/>
          <w:b/>
          <w:sz w:val="20"/>
          <w:szCs w:val="20"/>
        </w:rPr>
        <w:t>Rise</w:t>
      </w:r>
    </w:p>
    <w:p w14:paraId="1A6B7CC6" w14:textId="407D8C4B" w:rsidR="00A94347" w:rsidRPr="005A4B84" w:rsidRDefault="00A94347" w:rsidP="00A94347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  <w:highlight w:val="yellow"/>
        </w:rPr>
      </w:pPr>
      <w:r w:rsidRPr="005A4B84">
        <w:rPr>
          <w:rFonts w:ascii="Arial" w:hAnsi="Arial" w:cs="Arial"/>
          <w:sz w:val="20"/>
          <w:szCs w:val="20"/>
          <w:highlight w:val="yellow"/>
        </w:rPr>
        <w:t>Rise is housed inside of Transponder and currently has 2 staff members.</w:t>
      </w:r>
    </w:p>
    <w:p w14:paraId="2B7BEA52" w14:textId="08445114" w:rsidR="00A94347" w:rsidRPr="005A4B84" w:rsidRDefault="00A94347" w:rsidP="00A94347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  <w:highlight w:val="yellow"/>
        </w:rPr>
      </w:pPr>
      <w:r w:rsidRPr="005A4B84">
        <w:rPr>
          <w:rFonts w:ascii="Arial" w:hAnsi="Arial" w:cs="Arial"/>
          <w:sz w:val="20"/>
          <w:szCs w:val="20"/>
          <w:highlight w:val="yellow"/>
        </w:rPr>
        <w:t>Funded by OHA, seeking health equity</w:t>
      </w:r>
    </w:p>
    <w:p w14:paraId="43244F2A" w14:textId="34512C38" w:rsidR="00A94347" w:rsidRPr="005A4B84" w:rsidRDefault="00A94347" w:rsidP="00A94347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  <w:highlight w:val="yellow"/>
        </w:rPr>
      </w:pPr>
      <w:r w:rsidRPr="005A4B84">
        <w:rPr>
          <w:rFonts w:ascii="Arial" w:hAnsi="Arial" w:cs="Arial"/>
          <w:sz w:val="20"/>
          <w:szCs w:val="20"/>
          <w:highlight w:val="yellow"/>
        </w:rPr>
        <w:t>Collecting information from Lane &amp; Douglas Counties to send to the Oregon Legislature</w:t>
      </w:r>
    </w:p>
    <w:p w14:paraId="332028D6" w14:textId="291A3278" w:rsidR="00A94347" w:rsidRPr="005A4B84" w:rsidRDefault="00A94347" w:rsidP="00A94347">
      <w:pPr>
        <w:pStyle w:val="ListParagraph"/>
        <w:numPr>
          <w:ilvl w:val="1"/>
          <w:numId w:val="22"/>
        </w:numPr>
        <w:rPr>
          <w:rFonts w:ascii="Arial" w:hAnsi="Arial" w:cs="Arial"/>
          <w:sz w:val="20"/>
          <w:szCs w:val="20"/>
          <w:highlight w:val="yellow"/>
        </w:rPr>
      </w:pPr>
      <w:r w:rsidRPr="005A4B84">
        <w:rPr>
          <w:rFonts w:ascii="Arial" w:hAnsi="Arial" w:cs="Arial"/>
          <w:sz w:val="20"/>
          <w:szCs w:val="20"/>
          <w:highlight w:val="yellow"/>
        </w:rPr>
        <w:t>Survey for priority populations: BIPOC, unhoused, rural, disabled, LGBTQ+ community</w:t>
      </w:r>
    </w:p>
    <w:p w14:paraId="6D0EDC10" w14:textId="3FE73133" w:rsidR="00A94347" w:rsidRPr="005A4B84" w:rsidRDefault="00A94347" w:rsidP="00A94347">
      <w:pPr>
        <w:pStyle w:val="ListParagraph"/>
        <w:numPr>
          <w:ilvl w:val="2"/>
          <w:numId w:val="22"/>
        </w:numPr>
        <w:rPr>
          <w:rFonts w:ascii="Arial" w:hAnsi="Arial" w:cs="Arial"/>
          <w:sz w:val="20"/>
          <w:szCs w:val="20"/>
          <w:highlight w:val="yellow"/>
        </w:rPr>
      </w:pPr>
      <w:r w:rsidRPr="005A4B84">
        <w:rPr>
          <w:rFonts w:ascii="Arial" w:hAnsi="Arial" w:cs="Arial"/>
          <w:sz w:val="20"/>
          <w:szCs w:val="20"/>
          <w:highlight w:val="yellow"/>
        </w:rPr>
        <w:t>$25 for survey &amp; contact information (phone &amp; email)</w:t>
      </w:r>
    </w:p>
    <w:p w14:paraId="23574F90" w14:textId="3FA4D947" w:rsidR="00A94347" w:rsidRPr="005A4B84" w:rsidRDefault="00A94347" w:rsidP="00A94347">
      <w:pPr>
        <w:pStyle w:val="ListParagraph"/>
        <w:numPr>
          <w:ilvl w:val="1"/>
          <w:numId w:val="22"/>
        </w:numPr>
        <w:rPr>
          <w:rFonts w:ascii="Arial" w:hAnsi="Arial" w:cs="Arial"/>
          <w:sz w:val="20"/>
          <w:szCs w:val="20"/>
          <w:highlight w:val="yellow"/>
        </w:rPr>
      </w:pPr>
      <w:r w:rsidRPr="005A4B84">
        <w:rPr>
          <w:rFonts w:ascii="Arial" w:hAnsi="Arial" w:cs="Arial"/>
          <w:sz w:val="20"/>
          <w:szCs w:val="20"/>
          <w:highlight w:val="yellow"/>
        </w:rPr>
        <w:t>Focus Groups in October or November. Results in November/early 2024</w:t>
      </w:r>
    </w:p>
    <w:p w14:paraId="030FC054" w14:textId="77777777" w:rsidR="00A94347" w:rsidRPr="005A4B84" w:rsidRDefault="00A94347" w:rsidP="00A94347">
      <w:pPr>
        <w:pStyle w:val="ListParagraph"/>
        <w:numPr>
          <w:ilvl w:val="1"/>
          <w:numId w:val="22"/>
        </w:numPr>
        <w:rPr>
          <w:rFonts w:ascii="Arial" w:hAnsi="Arial" w:cs="Arial"/>
          <w:sz w:val="20"/>
          <w:szCs w:val="20"/>
          <w:highlight w:val="yellow"/>
        </w:rPr>
      </w:pPr>
      <w:r w:rsidRPr="005A4B84">
        <w:rPr>
          <w:rFonts w:ascii="Arial" w:hAnsi="Arial" w:cs="Arial"/>
          <w:sz w:val="20"/>
          <w:szCs w:val="20"/>
          <w:highlight w:val="yellow"/>
        </w:rPr>
        <w:t>Building capacity from the ground up and centered on priority populations</w:t>
      </w:r>
    </w:p>
    <w:p w14:paraId="0E521037" w14:textId="77777777" w:rsidR="00A94347" w:rsidRPr="005A4B84" w:rsidRDefault="00A94347" w:rsidP="00A94347">
      <w:pPr>
        <w:pStyle w:val="ListParagraph"/>
        <w:numPr>
          <w:ilvl w:val="2"/>
          <w:numId w:val="22"/>
        </w:numPr>
        <w:rPr>
          <w:rFonts w:ascii="Arial" w:hAnsi="Arial" w:cs="Arial"/>
          <w:sz w:val="20"/>
          <w:szCs w:val="20"/>
          <w:highlight w:val="yellow"/>
        </w:rPr>
      </w:pPr>
      <w:r w:rsidRPr="005A4B84">
        <w:rPr>
          <w:rFonts w:ascii="Arial" w:hAnsi="Arial" w:cs="Arial"/>
          <w:sz w:val="20"/>
          <w:szCs w:val="20"/>
          <w:highlight w:val="yellow"/>
        </w:rPr>
        <w:t>Change systems, everyone’s responsibilities</w:t>
      </w:r>
    </w:p>
    <w:p w14:paraId="7D44BC36" w14:textId="77777777" w:rsidR="00A94347" w:rsidRPr="005A4B84" w:rsidRDefault="00A94347" w:rsidP="00A94347">
      <w:pPr>
        <w:pStyle w:val="ListParagraph"/>
        <w:numPr>
          <w:ilvl w:val="2"/>
          <w:numId w:val="22"/>
        </w:numPr>
        <w:rPr>
          <w:rFonts w:ascii="Arial" w:hAnsi="Arial" w:cs="Arial"/>
          <w:sz w:val="20"/>
          <w:szCs w:val="20"/>
          <w:highlight w:val="yellow"/>
        </w:rPr>
      </w:pPr>
      <w:r w:rsidRPr="005A4B84">
        <w:rPr>
          <w:rFonts w:ascii="Arial" w:hAnsi="Arial" w:cs="Arial"/>
          <w:sz w:val="20"/>
          <w:szCs w:val="20"/>
          <w:highlight w:val="yellow"/>
        </w:rPr>
        <w:t>Rural needs: Blue River/Junction City (under 50,000 population)</w:t>
      </w:r>
    </w:p>
    <w:p w14:paraId="50F5573B" w14:textId="793AA0A5" w:rsidR="00A94347" w:rsidRPr="005A4B84" w:rsidRDefault="00A94347" w:rsidP="00A94347">
      <w:pPr>
        <w:pStyle w:val="ListParagraph"/>
        <w:numPr>
          <w:ilvl w:val="2"/>
          <w:numId w:val="22"/>
        </w:numPr>
        <w:rPr>
          <w:rFonts w:ascii="Arial" w:hAnsi="Arial" w:cs="Arial"/>
          <w:sz w:val="20"/>
          <w:szCs w:val="20"/>
          <w:highlight w:val="yellow"/>
        </w:rPr>
      </w:pPr>
      <w:r w:rsidRPr="005A4B84">
        <w:rPr>
          <w:rFonts w:ascii="Arial" w:hAnsi="Arial" w:cs="Arial"/>
          <w:sz w:val="20"/>
          <w:szCs w:val="20"/>
          <w:highlight w:val="yellow"/>
        </w:rPr>
        <w:t>Data will be owned by the communities that participated</w:t>
      </w:r>
    </w:p>
    <w:p w14:paraId="323053E8" w14:textId="69DFE54A" w:rsidR="00A94347" w:rsidRPr="005A4B84" w:rsidRDefault="00A94347" w:rsidP="00A94347">
      <w:pPr>
        <w:pStyle w:val="ListParagraph"/>
        <w:numPr>
          <w:ilvl w:val="1"/>
          <w:numId w:val="22"/>
        </w:numPr>
        <w:rPr>
          <w:rFonts w:ascii="Arial" w:hAnsi="Arial" w:cs="Arial"/>
          <w:sz w:val="20"/>
          <w:szCs w:val="20"/>
          <w:highlight w:val="yellow"/>
        </w:rPr>
      </w:pPr>
      <w:r w:rsidRPr="005A4B84">
        <w:rPr>
          <w:rFonts w:ascii="Arial" w:hAnsi="Arial" w:cs="Arial"/>
          <w:sz w:val="20"/>
          <w:szCs w:val="20"/>
          <w:highlight w:val="yellow"/>
        </w:rPr>
        <w:t>Please share with your networks</w:t>
      </w:r>
    </w:p>
    <w:p w14:paraId="4112B159" w14:textId="3D40627E" w:rsidR="00F121B3" w:rsidRDefault="005A4B84" w:rsidP="00F121B3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hyperlink r:id="rId8" w:history="1">
        <w:r w:rsidR="00F121B3" w:rsidRPr="00956ACC">
          <w:rPr>
            <w:rStyle w:val="Hyperlink"/>
            <w:rFonts w:ascii="Arial" w:hAnsi="Arial" w:cs="Arial"/>
            <w:b/>
            <w:sz w:val="20"/>
            <w:szCs w:val="20"/>
          </w:rPr>
          <w:t>https://transponder.community/rise/</w:t>
        </w:r>
      </w:hyperlink>
    </w:p>
    <w:p w14:paraId="31CA1BB8" w14:textId="6FEAB165" w:rsidR="00F121B3" w:rsidRDefault="005A4B84" w:rsidP="00F121B3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hyperlink r:id="rId9" w:history="1">
        <w:r w:rsidR="00F121B3" w:rsidRPr="00956ACC">
          <w:rPr>
            <w:rStyle w:val="Hyperlink"/>
            <w:rFonts w:ascii="Arial" w:hAnsi="Arial" w:cs="Arial"/>
            <w:b/>
            <w:sz w:val="20"/>
            <w:szCs w:val="20"/>
          </w:rPr>
          <w:t>https://transponder.community/equity-survey/</w:t>
        </w:r>
      </w:hyperlink>
    </w:p>
    <w:p w14:paraId="2DD01C11" w14:textId="2C74FFE6" w:rsidR="00F121B3" w:rsidRDefault="005A4B84" w:rsidP="00F121B3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hyperlink r:id="rId10" w:history="1">
        <w:r w:rsidR="00956100" w:rsidRPr="00956ACC">
          <w:rPr>
            <w:rStyle w:val="Hyperlink"/>
            <w:rFonts w:ascii="Arial" w:hAnsi="Arial" w:cs="Arial"/>
            <w:b/>
            <w:sz w:val="20"/>
            <w:szCs w:val="20"/>
          </w:rPr>
          <w:t>antonioh@transponder.community</w:t>
        </w:r>
      </w:hyperlink>
    </w:p>
    <w:p w14:paraId="4758739B" w14:textId="6625DCB1" w:rsidR="00956100" w:rsidRPr="00A94347" w:rsidRDefault="00956100" w:rsidP="00A94347">
      <w:pPr>
        <w:pStyle w:val="ListParagraph"/>
        <w:ind w:left="780"/>
        <w:rPr>
          <w:rFonts w:ascii="Arial" w:hAnsi="Arial" w:cs="Arial"/>
          <w:b/>
          <w:sz w:val="20"/>
          <w:szCs w:val="20"/>
        </w:rPr>
      </w:pPr>
    </w:p>
    <w:p w14:paraId="4527ADF3" w14:textId="0EDFC9B4" w:rsidR="00956100" w:rsidRDefault="00574ED0" w:rsidP="00574ED0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Children First training and legislator lunch session</w:t>
      </w:r>
    </w:p>
    <w:p w14:paraId="3A49BA09" w14:textId="0B7A293A" w:rsidR="00574ED0" w:rsidRPr="005A4B84" w:rsidRDefault="00574ED0" w:rsidP="00574ED0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  <w:highlight w:val="yellow"/>
        </w:rPr>
      </w:pPr>
      <w:r w:rsidRPr="005A4B84">
        <w:rPr>
          <w:rFonts w:ascii="Arial" w:hAnsi="Arial" w:cs="Arial"/>
          <w:sz w:val="20"/>
          <w:szCs w:val="20"/>
          <w:highlight w:val="yellow"/>
        </w:rPr>
        <w:t>Where are we at? What do you want?</w:t>
      </w:r>
    </w:p>
    <w:p w14:paraId="688C4DBD" w14:textId="70381254" w:rsidR="00574ED0" w:rsidRPr="005A4B84" w:rsidRDefault="00574ED0" w:rsidP="00574ED0">
      <w:pPr>
        <w:pStyle w:val="ListParagraph"/>
        <w:numPr>
          <w:ilvl w:val="1"/>
          <w:numId w:val="23"/>
        </w:numPr>
        <w:rPr>
          <w:rFonts w:ascii="Arial" w:hAnsi="Arial" w:cs="Arial"/>
          <w:sz w:val="20"/>
          <w:szCs w:val="20"/>
          <w:highlight w:val="yellow"/>
        </w:rPr>
      </w:pPr>
      <w:r w:rsidRPr="005A4B84">
        <w:rPr>
          <w:rFonts w:ascii="Arial" w:hAnsi="Arial" w:cs="Arial"/>
          <w:sz w:val="20"/>
          <w:szCs w:val="20"/>
          <w:highlight w:val="yellow"/>
        </w:rPr>
        <w:t>Training on how it works</w:t>
      </w:r>
    </w:p>
    <w:p w14:paraId="32240705" w14:textId="0D244C85" w:rsidR="00574ED0" w:rsidRPr="005A4B84" w:rsidRDefault="00574ED0" w:rsidP="00574ED0">
      <w:pPr>
        <w:pStyle w:val="ListParagraph"/>
        <w:numPr>
          <w:ilvl w:val="1"/>
          <w:numId w:val="23"/>
        </w:numPr>
        <w:rPr>
          <w:rFonts w:ascii="Arial" w:hAnsi="Arial" w:cs="Arial"/>
          <w:sz w:val="20"/>
          <w:szCs w:val="20"/>
          <w:highlight w:val="yellow"/>
        </w:rPr>
      </w:pPr>
      <w:r w:rsidRPr="005A4B84">
        <w:rPr>
          <w:rFonts w:ascii="Arial" w:hAnsi="Arial" w:cs="Arial"/>
          <w:sz w:val="20"/>
          <w:szCs w:val="20"/>
          <w:highlight w:val="yellow"/>
        </w:rPr>
        <w:t xml:space="preserve">What is our purpose? Why </w:t>
      </w:r>
      <w:proofErr w:type="gramStart"/>
      <w:r w:rsidRPr="005A4B84">
        <w:rPr>
          <w:rFonts w:ascii="Arial" w:hAnsi="Arial" w:cs="Arial"/>
          <w:sz w:val="20"/>
          <w:szCs w:val="20"/>
          <w:highlight w:val="yellow"/>
        </w:rPr>
        <w:t>are we</w:t>
      </w:r>
      <w:proofErr w:type="gramEnd"/>
      <w:r w:rsidRPr="005A4B84">
        <w:rPr>
          <w:rFonts w:ascii="Arial" w:hAnsi="Arial" w:cs="Arial"/>
          <w:sz w:val="20"/>
          <w:szCs w:val="20"/>
          <w:highlight w:val="yellow"/>
        </w:rPr>
        <w:t xml:space="preserve"> here and what can we ask for?</w:t>
      </w:r>
    </w:p>
    <w:p w14:paraId="4498328E" w14:textId="76727E17" w:rsidR="00574ED0" w:rsidRPr="005A4B84" w:rsidRDefault="00A94347" w:rsidP="00574ED0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  <w:highlight w:val="yellow"/>
        </w:rPr>
      </w:pPr>
      <w:r w:rsidRPr="005A4B84">
        <w:rPr>
          <w:rFonts w:ascii="Arial" w:hAnsi="Arial" w:cs="Arial"/>
          <w:sz w:val="20"/>
          <w:szCs w:val="20"/>
          <w:highlight w:val="yellow"/>
        </w:rPr>
        <w:t xml:space="preserve">FRC </w:t>
      </w:r>
      <w:r w:rsidR="00574ED0" w:rsidRPr="005A4B84">
        <w:rPr>
          <w:rFonts w:ascii="Arial" w:hAnsi="Arial" w:cs="Arial"/>
          <w:sz w:val="20"/>
          <w:szCs w:val="20"/>
          <w:highlight w:val="yellow"/>
        </w:rPr>
        <w:t xml:space="preserve">Origin: Community during COVID evolved into leadership &amp; advocacy </w:t>
      </w:r>
    </w:p>
    <w:p w14:paraId="5FAC897A" w14:textId="584D11CD" w:rsidR="00CA6AB2" w:rsidRPr="005A4B84" w:rsidRDefault="00CA6AB2" w:rsidP="000D11CA">
      <w:pPr>
        <w:pStyle w:val="ListParagraph"/>
        <w:numPr>
          <w:ilvl w:val="1"/>
          <w:numId w:val="23"/>
        </w:numPr>
        <w:rPr>
          <w:rFonts w:ascii="Arial" w:hAnsi="Arial" w:cs="Arial"/>
          <w:sz w:val="20"/>
          <w:szCs w:val="20"/>
          <w:highlight w:val="yellow"/>
        </w:rPr>
      </w:pPr>
      <w:r w:rsidRPr="005A4B84">
        <w:rPr>
          <w:rFonts w:ascii="Arial" w:hAnsi="Arial" w:cs="Arial"/>
          <w:sz w:val="20"/>
          <w:szCs w:val="20"/>
          <w:highlight w:val="yellow"/>
        </w:rPr>
        <w:t>Last year we slowed down</w:t>
      </w:r>
      <w:r w:rsidR="000D11CA" w:rsidRPr="005A4B84">
        <w:rPr>
          <w:rFonts w:ascii="Arial" w:hAnsi="Arial" w:cs="Arial"/>
          <w:sz w:val="20"/>
          <w:szCs w:val="20"/>
          <w:highlight w:val="yellow"/>
        </w:rPr>
        <w:t xml:space="preserve"> &amp; accessed where we are. </w:t>
      </w:r>
      <w:r w:rsidRPr="005A4B84">
        <w:rPr>
          <w:rFonts w:ascii="Arial" w:hAnsi="Arial" w:cs="Arial"/>
          <w:sz w:val="20"/>
          <w:szCs w:val="20"/>
          <w:highlight w:val="yellow"/>
        </w:rPr>
        <w:t>Not everyone kn</w:t>
      </w:r>
      <w:r w:rsidR="000D11CA" w:rsidRPr="005A4B84">
        <w:rPr>
          <w:rFonts w:ascii="Arial" w:hAnsi="Arial" w:cs="Arial"/>
          <w:sz w:val="20"/>
          <w:szCs w:val="20"/>
          <w:highlight w:val="yellow"/>
        </w:rPr>
        <w:t>ew</w:t>
      </w:r>
      <w:r w:rsidRPr="005A4B84">
        <w:rPr>
          <w:rFonts w:ascii="Arial" w:hAnsi="Arial" w:cs="Arial"/>
          <w:sz w:val="20"/>
          <w:szCs w:val="20"/>
          <w:highlight w:val="yellow"/>
        </w:rPr>
        <w:t xml:space="preserve"> that that their voices are heard</w:t>
      </w:r>
      <w:r w:rsidR="000D11CA" w:rsidRPr="005A4B84">
        <w:rPr>
          <w:rFonts w:ascii="Arial" w:hAnsi="Arial" w:cs="Arial"/>
          <w:sz w:val="20"/>
          <w:szCs w:val="20"/>
          <w:highlight w:val="yellow"/>
        </w:rPr>
        <w:t>.</w:t>
      </w:r>
    </w:p>
    <w:p w14:paraId="0639CB98" w14:textId="37532A50" w:rsidR="00CA6AB2" w:rsidRPr="005A4B84" w:rsidRDefault="00CA6AB2" w:rsidP="00574ED0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  <w:highlight w:val="yellow"/>
        </w:rPr>
      </w:pPr>
      <w:r w:rsidRPr="005A4B84">
        <w:rPr>
          <w:rFonts w:ascii="Arial" w:hAnsi="Arial" w:cs="Arial"/>
          <w:sz w:val="20"/>
          <w:szCs w:val="20"/>
          <w:highlight w:val="yellow"/>
        </w:rPr>
        <w:t>Adriana will send out a survey</w:t>
      </w:r>
      <w:r w:rsidR="000D11CA" w:rsidRPr="005A4B84">
        <w:rPr>
          <w:rFonts w:ascii="Arial" w:hAnsi="Arial" w:cs="Arial"/>
          <w:sz w:val="20"/>
          <w:szCs w:val="20"/>
          <w:highlight w:val="yellow"/>
        </w:rPr>
        <w:t>. Here are some ideas:</w:t>
      </w:r>
    </w:p>
    <w:p w14:paraId="184EB7AF" w14:textId="4780EF8D" w:rsidR="00CA6AB2" w:rsidRPr="005A4B84" w:rsidRDefault="000D11CA" w:rsidP="000D11CA">
      <w:pPr>
        <w:pStyle w:val="ListParagraph"/>
        <w:numPr>
          <w:ilvl w:val="1"/>
          <w:numId w:val="23"/>
        </w:numPr>
        <w:rPr>
          <w:rFonts w:ascii="Arial" w:hAnsi="Arial" w:cs="Arial"/>
          <w:sz w:val="20"/>
          <w:szCs w:val="20"/>
          <w:highlight w:val="yellow"/>
        </w:rPr>
      </w:pPr>
      <w:r w:rsidRPr="005A4B84">
        <w:rPr>
          <w:rFonts w:ascii="Arial" w:hAnsi="Arial" w:cs="Arial"/>
          <w:sz w:val="20"/>
          <w:szCs w:val="20"/>
          <w:highlight w:val="yellow"/>
        </w:rPr>
        <w:t>Maybe s</w:t>
      </w:r>
      <w:r w:rsidR="00CA6AB2" w:rsidRPr="005A4B84">
        <w:rPr>
          <w:rFonts w:ascii="Arial" w:hAnsi="Arial" w:cs="Arial"/>
          <w:sz w:val="20"/>
          <w:szCs w:val="20"/>
          <w:highlight w:val="yellow"/>
        </w:rPr>
        <w:t xml:space="preserve">tart </w:t>
      </w:r>
      <w:r w:rsidRPr="005A4B84">
        <w:rPr>
          <w:rFonts w:ascii="Arial" w:hAnsi="Arial" w:cs="Arial"/>
          <w:sz w:val="20"/>
          <w:szCs w:val="20"/>
          <w:highlight w:val="yellow"/>
        </w:rPr>
        <w:t xml:space="preserve">advocacy work locally: </w:t>
      </w:r>
      <w:r w:rsidR="00CA6AB2" w:rsidRPr="005A4B84">
        <w:rPr>
          <w:rFonts w:ascii="Arial" w:hAnsi="Arial" w:cs="Arial"/>
          <w:sz w:val="20"/>
          <w:szCs w:val="20"/>
          <w:highlight w:val="yellow"/>
        </w:rPr>
        <w:t>School boards, EC Cares, or QCC</w:t>
      </w:r>
    </w:p>
    <w:p w14:paraId="16CF9D59" w14:textId="2546B353" w:rsidR="00CA6AB2" w:rsidRPr="005A4B84" w:rsidRDefault="00CA6AB2" w:rsidP="000D11CA">
      <w:pPr>
        <w:pStyle w:val="ListParagraph"/>
        <w:numPr>
          <w:ilvl w:val="1"/>
          <w:numId w:val="23"/>
        </w:numPr>
        <w:rPr>
          <w:rFonts w:ascii="Arial" w:hAnsi="Arial" w:cs="Arial"/>
          <w:sz w:val="20"/>
          <w:szCs w:val="20"/>
          <w:highlight w:val="yellow"/>
        </w:rPr>
      </w:pPr>
      <w:r w:rsidRPr="005A4B84">
        <w:rPr>
          <w:rFonts w:ascii="Arial" w:hAnsi="Arial" w:cs="Arial"/>
          <w:sz w:val="20"/>
          <w:szCs w:val="20"/>
          <w:highlight w:val="yellow"/>
        </w:rPr>
        <w:t>Meet or work with other FLCs</w:t>
      </w:r>
    </w:p>
    <w:p w14:paraId="245A39FE" w14:textId="4FFBA18E" w:rsidR="00CA6AB2" w:rsidRPr="005A4B84" w:rsidRDefault="00CA6AB2" w:rsidP="000D11CA">
      <w:pPr>
        <w:pStyle w:val="ListParagraph"/>
        <w:numPr>
          <w:ilvl w:val="1"/>
          <w:numId w:val="23"/>
        </w:numPr>
        <w:rPr>
          <w:rFonts w:ascii="Arial" w:hAnsi="Arial" w:cs="Arial"/>
          <w:sz w:val="20"/>
          <w:szCs w:val="20"/>
          <w:highlight w:val="yellow"/>
        </w:rPr>
      </w:pPr>
      <w:r w:rsidRPr="005A4B84">
        <w:rPr>
          <w:rFonts w:ascii="Arial" w:hAnsi="Arial" w:cs="Arial"/>
          <w:sz w:val="20"/>
          <w:szCs w:val="20"/>
          <w:highlight w:val="yellow"/>
        </w:rPr>
        <w:t>Like to be informed about what things are being passed</w:t>
      </w:r>
    </w:p>
    <w:p w14:paraId="037194C3" w14:textId="65DC0497" w:rsidR="00CA6AB2" w:rsidRPr="005A4B84" w:rsidRDefault="00CA6AB2" w:rsidP="000D11CA">
      <w:pPr>
        <w:pStyle w:val="ListParagraph"/>
        <w:numPr>
          <w:ilvl w:val="2"/>
          <w:numId w:val="23"/>
        </w:numPr>
        <w:rPr>
          <w:rFonts w:ascii="Arial" w:hAnsi="Arial" w:cs="Arial"/>
          <w:sz w:val="20"/>
          <w:szCs w:val="20"/>
          <w:highlight w:val="yellow"/>
        </w:rPr>
      </w:pPr>
      <w:r w:rsidRPr="005A4B84">
        <w:rPr>
          <w:rFonts w:ascii="Arial" w:hAnsi="Arial" w:cs="Arial"/>
          <w:sz w:val="20"/>
          <w:szCs w:val="20"/>
          <w:highlight w:val="yellow"/>
        </w:rPr>
        <w:t xml:space="preserve">Example: children disabilities </w:t>
      </w:r>
      <w:r w:rsidR="007220CD" w:rsidRPr="005A4B84">
        <w:rPr>
          <w:rFonts w:ascii="Arial" w:hAnsi="Arial" w:cs="Arial"/>
          <w:sz w:val="20"/>
          <w:szCs w:val="20"/>
          <w:highlight w:val="yellow"/>
        </w:rPr>
        <w:t>bill (</w:t>
      </w:r>
      <w:r w:rsidR="000D11CA" w:rsidRPr="005A4B84">
        <w:rPr>
          <w:rFonts w:ascii="Arial" w:hAnsi="Arial" w:cs="Arial"/>
          <w:sz w:val="20"/>
          <w:szCs w:val="20"/>
          <w:highlight w:val="yellow"/>
        </w:rPr>
        <w:t>SB 819)</w:t>
      </w:r>
    </w:p>
    <w:p w14:paraId="78398884" w14:textId="2B9DDAD7" w:rsidR="007220CD" w:rsidRPr="005A4B84" w:rsidRDefault="007220CD" w:rsidP="000D11CA">
      <w:pPr>
        <w:pStyle w:val="ListParagraph"/>
        <w:numPr>
          <w:ilvl w:val="1"/>
          <w:numId w:val="23"/>
        </w:numPr>
        <w:rPr>
          <w:rFonts w:ascii="Arial" w:hAnsi="Arial" w:cs="Arial"/>
          <w:sz w:val="20"/>
          <w:szCs w:val="20"/>
          <w:highlight w:val="yellow"/>
        </w:rPr>
      </w:pPr>
      <w:r w:rsidRPr="005A4B84">
        <w:rPr>
          <w:rFonts w:ascii="Arial" w:hAnsi="Arial" w:cs="Arial"/>
          <w:sz w:val="20"/>
          <w:szCs w:val="20"/>
          <w:highlight w:val="yellow"/>
        </w:rPr>
        <w:t>Leadership and wellness</w:t>
      </w:r>
    </w:p>
    <w:p w14:paraId="61E12838" w14:textId="410E064B" w:rsidR="007220CD" w:rsidRPr="005A4B84" w:rsidRDefault="007220CD" w:rsidP="000D11CA">
      <w:pPr>
        <w:pStyle w:val="ListParagraph"/>
        <w:numPr>
          <w:ilvl w:val="2"/>
          <w:numId w:val="23"/>
        </w:numPr>
        <w:rPr>
          <w:rFonts w:ascii="Arial" w:hAnsi="Arial" w:cs="Arial"/>
          <w:sz w:val="20"/>
          <w:szCs w:val="20"/>
          <w:highlight w:val="yellow"/>
        </w:rPr>
      </w:pPr>
      <w:r w:rsidRPr="005A4B84">
        <w:rPr>
          <w:rFonts w:ascii="Arial" w:hAnsi="Arial" w:cs="Arial"/>
          <w:sz w:val="20"/>
          <w:szCs w:val="20"/>
          <w:highlight w:val="yellow"/>
        </w:rPr>
        <w:t>Worst mental time of year for parents: December</w:t>
      </w:r>
    </w:p>
    <w:p w14:paraId="52145378" w14:textId="061DC871" w:rsidR="007220CD" w:rsidRPr="005A4B84" w:rsidRDefault="007220CD" w:rsidP="000D11CA">
      <w:pPr>
        <w:pStyle w:val="ListParagraph"/>
        <w:numPr>
          <w:ilvl w:val="2"/>
          <w:numId w:val="23"/>
        </w:numPr>
        <w:rPr>
          <w:rFonts w:ascii="Arial" w:hAnsi="Arial" w:cs="Arial"/>
          <w:sz w:val="20"/>
          <w:szCs w:val="20"/>
          <w:highlight w:val="yellow"/>
        </w:rPr>
      </w:pPr>
      <w:r w:rsidRPr="005A4B84">
        <w:rPr>
          <w:rFonts w:ascii="Arial" w:hAnsi="Arial" w:cs="Arial"/>
          <w:sz w:val="20"/>
          <w:szCs w:val="20"/>
          <w:highlight w:val="yellow"/>
        </w:rPr>
        <w:t>Change of seasons</w:t>
      </w:r>
    </w:p>
    <w:p w14:paraId="3F9F5491" w14:textId="10D8B3C3" w:rsidR="007220CD" w:rsidRPr="005A4B84" w:rsidRDefault="007220CD" w:rsidP="000D11CA">
      <w:pPr>
        <w:pStyle w:val="ListParagraph"/>
        <w:numPr>
          <w:ilvl w:val="1"/>
          <w:numId w:val="23"/>
        </w:numPr>
        <w:rPr>
          <w:rFonts w:ascii="Arial" w:hAnsi="Arial" w:cs="Arial"/>
          <w:sz w:val="20"/>
          <w:szCs w:val="20"/>
          <w:highlight w:val="yellow"/>
        </w:rPr>
      </w:pPr>
      <w:r w:rsidRPr="005A4B84">
        <w:rPr>
          <w:rFonts w:ascii="Arial" w:hAnsi="Arial" w:cs="Arial"/>
          <w:sz w:val="20"/>
          <w:szCs w:val="20"/>
          <w:highlight w:val="yellow"/>
        </w:rPr>
        <w:t>Would you like something like Slack?</w:t>
      </w:r>
    </w:p>
    <w:p w14:paraId="6474EC6C" w14:textId="52B91FCC" w:rsidR="007220CD" w:rsidRDefault="007220CD" w:rsidP="007220CD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Kat</w:t>
      </w:r>
      <w:r w:rsidR="001A23F5">
        <w:rPr>
          <w:rFonts w:ascii="Arial" w:hAnsi="Arial" w:cs="Arial"/>
          <w:b/>
          <w:sz w:val="20"/>
          <w:szCs w:val="20"/>
        </w:rPr>
        <w:t>harine</w:t>
      </w:r>
      <w:r>
        <w:rPr>
          <w:rFonts w:ascii="Arial" w:hAnsi="Arial" w:cs="Arial"/>
          <w:b/>
          <w:sz w:val="20"/>
          <w:szCs w:val="20"/>
        </w:rPr>
        <w:t xml:space="preserve"> Ryan – </w:t>
      </w:r>
      <w:proofErr w:type="spellStart"/>
      <w:r>
        <w:rPr>
          <w:rFonts w:ascii="Arial" w:hAnsi="Arial" w:cs="Arial"/>
          <w:b/>
          <w:sz w:val="20"/>
          <w:szCs w:val="20"/>
        </w:rPr>
        <w:t>PacificSource</w:t>
      </w:r>
      <w:proofErr w:type="spellEnd"/>
      <w:r w:rsidR="001A23F5">
        <w:rPr>
          <w:rFonts w:ascii="Arial" w:hAnsi="Arial" w:cs="Arial"/>
          <w:b/>
          <w:sz w:val="20"/>
          <w:szCs w:val="20"/>
        </w:rPr>
        <w:t xml:space="preserve"> &amp; Trillium Community Health Plans</w:t>
      </w:r>
      <w:r>
        <w:rPr>
          <w:rFonts w:ascii="Arial" w:hAnsi="Arial" w:cs="Arial"/>
          <w:b/>
          <w:sz w:val="20"/>
          <w:szCs w:val="20"/>
        </w:rPr>
        <w:t xml:space="preserve"> project </w:t>
      </w:r>
    </w:p>
    <w:p w14:paraId="649A488C" w14:textId="0762C7A2" w:rsidR="007220CD" w:rsidRPr="005A4B84" w:rsidRDefault="001A23F5" w:rsidP="007220CD">
      <w:pPr>
        <w:pStyle w:val="ListParagraph"/>
        <w:numPr>
          <w:ilvl w:val="1"/>
          <w:numId w:val="20"/>
        </w:numPr>
        <w:rPr>
          <w:rFonts w:ascii="Arial" w:hAnsi="Arial" w:cs="Arial"/>
          <w:sz w:val="20"/>
          <w:szCs w:val="20"/>
          <w:highlight w:val="yellow"/>
        </w:rPr>
      </w:pPr>
      <w:r w:rsidRPr="005A4B84">
        <w:rPr>
          <w:rFonts w:ascii="Arial" w:hAnsi="Arial" w:cs="Arial"/>
          <w:sz w:val="20"/>
          <w:szCs w:val="20"/>
          <w:highlight w:val="yellow"/>
        </w:rPr>
        <w:t xml:space="preserve">Early Childhood </w:t>
      </w:r>
      <w:r w:rsidR="007220CD" w:rsidRPr="005A4B84">
        <w:rPr>
          <w:rFonts w:ascii="Arial" w:hAnsi="Arial" w:cs="Arial"/>
          <w:sz w:val="20"/>
          <w:szCs w:val="20"/>
          <w:highlight w:val="yellow"/>
        </w:rPr>
        <w:t xml:space="preserve">Social Emotional Health </w:t>
      </w:r>
    </w:p>
    <w:p w14:paraId="61284D15" w14:textId="3626A540" w:rsidR="007220CD" w:rsidRPr="005A4B84" w:rsidRDefault="007220CD" w:rsidP="001A23F5">
      <w:pPr>
        <w:pStyle w:val="ListParagraph"/>
        <w:numPr>
          <w:ilvl w:val="2"/>
          <w:numId w:val="20"/>
        </w:numPr>
        <w:rPr>
          <w:rFonts w:ascii="Arial" w:hAnsi="Arial" w:cs="Arial"/>
          <w:sz w:val="20"/>
          <w:szCs w:val="20"/>
          <w:highlight w:val="yellow"/>
        </w:rPr>
      </w:pPr>
      <w:r w:rsidRPr="005A4B84">
        <w:rPr>
          <w:rFonts w:ascii="Arial" w:hAnsi="Arial" w:cs="Arial"/>
          <w:sz w:val="20"/>
          <w:szCs w:val="20"/>
          <w:highlight w:val="yellow"/>
        </w:rPr>
        <w:lastRenderedPageBreak/>
        <w:t>Experiences accessing services</w:t>
      </w:r>
    </w:p>
    <w:p w14:paraId="681E0D30" w14:textId="0E87C339" w:rsidR="007220CD" w:rsidRPr="005A4B84" w:rsidRDefault="007220CD" w:rsidP="001A23F5">
      <w:pPr>
        <w:pStyle w:val="ListParagraph"/>
        <w:numPr>
          <w:ilvl w:val="2"/>
          <w:numId w:val="20"/>
        </w:numPr>
        <w:rPr>
          <w:rFonts w:ascii="Arial" w:hAnsi="Arial" w:cs="Arial"/>
          <w:sz w:val="20"/>
          <w:szCs w:val="20"/>
          <w:highlight w:val="yellow"/>
        </w:rPr>
      </w:pPr>
      <w:r w:rsidRPr="005A4B84">
        <w:rPr>
          <w:rFonts w:ascii="Arial" w:hAnsi="Arial" w:cs="Arial"/>
          <w:sz w:val="20"/>
          <w:szCs w:val="20"/>
          <w:highlight w:val="yellow"/>
        </w:rPr>
        <w:t>Especially interested in talking to Latinx community</w:t>
      </w:r>
    </w:p>
    <w:p w14:paraId="33F88CBE" w14:textId="7172B719" w:rsidR="000D11CA" w:rsidRDefault="001A23F5" w:rsidP="000D11CA">
      <w:pPr>
        <w:pStyle w:val="ListParagraph"/>
        <w:numPr>
          <w:ilvl w:val="2"/>
          <w:numId w:val="20"/>
        </w:numPr>
        <w:rPr>
          <w:rFonts w:ascii="Arial" w:hAnsi="Arial" w:cs="Arial"/>
          <w:sz w:val="20"/>
          <w:szCs w:val="20"/>
          <w:highlight w:val="yellow"/>
        </w:rPr>
      </w:pPr>
      <w:r w:rsidRPr="005A4B84">
        <w:rPr>
          <w:rFonts w:ascii="Arial" w:hAnsi="Arial" w:cs="Arial"/>
          <w:sz w:val="20"/>
          <w:szCs w:val="20"/>
          <w:highlight w:val="yellow"/>
        </w:rPr>
        <w:t>Prioritize gaps and needs in our early childhood social emotional support systems</w:t>
      </w:r>
    </w:p>
    <w:p w14:paraId="58E72394" w14:textId="07D7C8A0" w:rsidR="005A4B84" w:rsidRPr="005A4B84" w:rsidRDefault="005A4B84" w:rsidP="000D11CA">
      <w:pPr>
        <w:pStyle w:val="ListParagraph"/>
        <w:numPr>
          <w:ilvl w:val="2"/>
          <w:numId w:val="20"/>
        </w:numPr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Group voted for next FLC meeting to be in person. We will provide food and look into providing childcare. </w:t>
      </w:r>
    </w:p>
    <w:p w14:paraId="2E261D43" w14:textId="28AB7698" w:rsidR="001A23F5" w:rsidRDefault="005A4B84" w:rsidP="005A4B84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Shoutouts</w:t>
      </w:r>
      <w:proofErr w:type="spellEnd"/>
      <w:r>
        <w:rPr>
          <w:rFonts w:ascii="Arial" w:hAnsi="Arial" w:cs="Arial"/>
          <w:b/>
          <w:sz w:val="20"/>
          <w:szCs w:val="20"/>
        </w:rPr>
        <w:t>/Special Announcements</w:t>
      </w:r>
    </w:p>
    <w:p w14:paraId="54F16A87" w14:textId="6BCE003F" w:rsidR="005A4B84" w:rsidRPr="005A4B84" w:rsidRDefault="005A4B84" w:rsidP="005A4B84">
      <w:pPr>
        <w:pStyle w:val="ListParagraph"/>
        <w:numPr>
          <w:ilvl w:val="1"/>
          <w:numId w:val="20"/>
        </w:numPr>
        <w:rPr>
          <w:rFonts w:ascii="Arial" w:hAnsi="Arial" w:cs="Arial"/>
          <w:sz w:val="20"/>
          <w:szCs w:val="20"/>
        </w:rPr>
      </w:pPr>
      <w:proofErr w:type="spellStart"/>
      <w:r w:rsidRPr="005A4B84">
        <w:rPr>
          <w:rFonts w:ascii="Arial" w:hAnsi="Arial" w:cs="Arial"/>
          <w:sz w:val="20"/>
          <w:szCs w:val="20"/>
        </w:rPr>
        <w:t>Shoutout</w:t>
      </w:r>
      <w:proofErr w:type="spellEnd"/>
      <w:r w:rsidRPr="005A4B84">
        <w:rPr>
          <w:rFonts w:ascii="Arial" w:hAnsi="Arial" w:cs="Arial"/>
          <w:sz w:val="20"/>
          <w:szCs w:val="20"/>
        </w:rPr>
        <w:t xml:space="preserve"> to Kathryn Dumas for representing her FRC at the United Way Community Breakfast. </w:t>
      </w:r>
      <w:bookmarkStart w:id="0" w:name="_GoBack"/>
    </w:p>
    <w:bookmarkEnd w:id="0"/>
    <w:p w14:paraId="5BB65B17" w14:textId="7DD15AD1" w:rsidR="00040684" w:rsidRDefault="00040684" w:rsidP="00040684">
      <w:pPr>
        <w:rPr>
          <w:rFonts w:ascii="Arial" w:hAnsi="Arial" w:cs="Arial"/>
          <w:b/>
          <w:sz w:val="20"/>
          <w:szCs w:val="20"/>
        </w:rPr>
      </w:pPr>
    </w:p>
    <w:p w14:paraId="13571D1E" w14:textId="77777777" w:rsidR="00832EF4" w:rsidRDefault="00832EF4" w:rsidP="00832EF4">
      <w:pPr>
        <w:rPr>
          <w:rFonts w:ascii="Arial" w:hAnsi="Arial" w:cs="Arial"/>
          <w:b/>
          <w:sz w:val="20"/>
          <w:szCs w:val="20"/>
        </w:rPr>
      </w:pPr>
    </w:p>
    <w:sectPr w:rsidR="00832EF4" w:rsidSect="00E30E05">
      <w:headerReference w:type="first" r:id="rId11"/>
      <w:footerReference w:type="first" r:id="rId12"/>
      <w:type w:val="continuous"/>
      <w:pgSz w:w="12240" w:h="15840" w:code="1"/>
      <w:pgMar w:top="900" w:right="900" w:bottom="990" w:left="3600" w:header="360" w:footer="360" w:gutter="0"/>
      <w:paperSrc w:first="7" w:other="7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961C0" w14:textId="77777777" w:rsidR="004B2534" w:rsidRDefault="004B2534">
      <w:r>
        <w:separator/>
      </w:r>
    </w:p>
  </w:endnote>
  <w:endnote w:type="continuationSeparator" w:id="0">
    <w:p w14:paraId="0B992999" w14:textId="77777777" w:rsidR="004B2534" w:rsidRDefault="004B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emp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ok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ED975" w14:textId="77777777" w:rsidR="00EB0C10" w:rsidRDefault="00EB0C10" w:rsidP="00EB0C10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1DC15" w14:textId="77777777" w:rsidR="004B2534" w:rsidRDefault="004B2534">
      <w:r>
        <w:separator/>
      </w:r>
    </w:p>
  </w:footnote>
  <w:footnote w:type="continuationSeparator" w:id="0">
    <w:p w14:paraId="0E3EC1AB" w14:textId="77777777" w:rsidR="004B2534" w:rsidRDefault="004B2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7EBDA" w14:textId="77777777" w:rsidR="008B393D" w:rsidRDefault="008927A7" w:rsidP="008B393D">
    <w:pPr>
      <w:pStyle w:val="BasicParagraph"/>
      <w:spacing w:after="90"/>
      <w:ind w:hanging="3240"/>
      <w:rPr>
        <w:rFonts w:ascii="Arial" w:hAnsi="Arial" w:cs="Arial"/>
        <w:b/>
        <w:color w:val="662D91"/>
      </w:rPr>
    </w:pPr>
    <w:r w:rsidRPr="00A33DC5">
      <w:rPr>
        <w:noProof/>
        <w:color w:val="662D91"/>
      </w:rPr>
      <w:drawing>
        <wp:anchor distT="0" distB="0" distL="114300" distR="114300" simplePos="0" relativeHeight="251659264" behindDoc="1" locked="0" layoutInCell="1" allowOverlap="1" wp14:anchorId="6A416626" wp14:editId="6CB7E779">
          <wp:simplePos x="0" y="0"/>
          <wp:positionH relativeFrom="column">
            <wp:posOffset>4343400</wp:posOffset>
          </wp:positionH>
          <wp:positionV relativeFrom="paragraph">
            <wp:posOffset>1270</wp:posOffset>
          </wp:positionV>
          <wp:extent cx="824230" cy="798830"/>
          <wp:effectExtent l="0" t="0" r="0" b="1270"/>
          <wp:wrapTight wrapText="bothSides">
            <wp:wrapPolygon edited="0">
              <wp:start x="998" y="0"/>
              <wp:lineTo x="0" y="1030"/>
              <wp:lineTo x="0" y="20089"/>
              <wp:lineTo x="998" y="21119"/>
              <wp:lineTo x="19969" y="21119"/>
              <wp:lineTo x="20968" y="20089"/>
              <wp:lineTo x="20968" y="1030"/>
              <wp:lineTo x="19969" y="0"/>
              <wp:lineTo x="998" y="0"/>
            </wp:wrapPolygon>
          </wp:wrapTight>
          <wp:docPr id="30" name="Picture 30" descr="P:\Graphic Elements\Logos\Early Childhood Hub of Lane County\EarlyChildhoodHub-Logo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Graphic Elements\Logos\Early Childhood Hub of Lane County\EarlyChildhoodHub-Logo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3DC5">
      <w:rPr>
        <w:rFonts w:ascii="Arial" w:hAnsi="Arial" w:cs="Arial"/>
        <w:b/>
        <w:color w:val="662D91"/>
      </w:rPr>
      <w:t>Early Childhood Hub of Lane County</w:t>
    </w:r>
    <w:r w:rsidR="00D97A76" w:rsidRPr="00A33DC5">
      <w:rPr>
        <w:rFonts w:ascii="Arial" w:hAnsi="Arial" w:cs="Arial"/>
        <w:b/>
        <w:color w:val="662D91"/>
      </w:rPr>
      <w:tab/>
    </w:r>
  </w:p>
  <w:p w14:paraId="46D2C0C1" w14:textId="77777777" w:rsidR="008B393D" w:rsidRDefault="005F08D9" w:rsidP="008B393D">
    <w:pPr>
      <w:pStyle w:val="BasicParagraph"/>
      <w:spacing w:after="90" w:line="240" w:lineRule="auto"/>
      <w:ind w:hanging="3240"/>
      <w:contextualSpacing/>
      <w:rPr>
        <w:rFonts w:ascii="Arial" w:hAnsi="Arial" w:cs="Arial"/>
        <w:color w:val="5F5E60"/>
        <w:sz w:val="16"/>
        <w:szCs w:val="16"/>
      </w:rPr>
    </w:pPr>
    <w:r w:rsidRPr="00EE2CFE">
      <w:rPr>
        <w:rFonts w:ascii="Arial" w:hAnsi="Arial" w:cs="Arial"/>
        <w:color w:val="5F5E60"/>
        <w:sz w:val="16"/>
        <w:szCs w:val="16"/>
      </w:rPr>
      <w:t>3171 Gateway</w:t>
    </w:r>
    <w:r w:rsidR="00112737" w:rsidRPr="00EE2CFE">
      <w:rPr>
        <w:rFonts w:ascii="Arial" w:hAnsi="Arial" w:cs="Arial"/>
        <w:color w:val="5F5E60"/>
        <w:sz w:val="16"/>
        <w:szCs w:val="16"/>
      </w:rPr>
      <w:t xml:space="preserve"> L</w:t>
    </w:r>
    <w:r w:rsidR="008B393D">
      <w:rPr>
        <w:rFonts w:ascii="Arial" w:hAnsi="Arial" w:cs="Arial"/>
        <w:color w:val="5F5E60"/>
        <w:sz w:val="16"/>
        <w:szCs w:val="16"/>
      </w:rPr>
      <w:t>oop</w:t>
    </w:r>
  </w:p>
  <w:p w14:paraId="2451788A" w14:textId="77777777" w:rsidR="008B393D" w:rsidRDefault="008B393D" w:rsidP="008B393D">
    <w:pPr>
      <w:pStyle w:val="BasicParagraph"/>
      <w:spacing w:after="90" w:line="240" w:lineRule="auto"/>
      <w:ind w:hanging="3240"/>
      <w:contextualSpacing/>
      <w:rPr>
        <w:rFonts w:ascii="Arial" w:hAnsi="Arial" w:cs="Arial"/>
        <w:color w:val="5F5E60"/>
        <w:sz w:val="16"/>
        <w:szCs w:val="16"/>
      </w:rPr>
    </w:pPr>
    <w:r>
      <w:rPr>
        <w:rFonts w:ascii="Arial" w:hAnsi="Arial" w:cs="Arial"/>
        <w:color w:val="5F5E60"/>
        <w:sz w:val="16"/>
        <w:szCs w:val="16"/>
      </w:rPr>
      <w:t>Springfield, OR 97477</w:t>
    </w:r>
  </w:p>
  <w:p w14:paraId="5035B602" w14:textId="77777777" w:rsidR="008B393D" w:rsidRDefault="008B393D" w:rsidP="008B393D">
    <w:pPr>
      <w:pStyle w:val="BasicParagraph"/>
      <w:spacing w:after="90" w:line="240" w:lineRule="auto"/>
      <w:ind w:hanging="3240"/>
      <w:contextualSpacing/>
      <w:rPr>
        <w:rFonts w:ascii="Arial" w:hAnsi="Arial" w:cs="Arial"/>
        <w:color w:val="5F5E60"/>
        <w:sz w:val="16"/>
        <w:szCs w:val="16"/>
      </w:rPr>
    </w:pPr>
    <w:r>
      <w:rPr>
        <w:rFonts w:ascii="Arial" w:hAnsi="Arial" w:cs="Arial"/>
        <w:color w:val="5F5E60"/>
        <w:sz w:val="16"/>
        <w:szCs w:val="16"/>
      </w:rPr>
      <w:t>tel  541.741.6000</w:t>
    </w:r>
  </w:p>
  <w:p w14:paraId="56BB1671" w14:textId="4F8CF891" w:rsidR="008B393D" w:rsidRDefault="008B393D" w:rsidP="008B393D">
    <w:pPr>
      <w:pStyle w:val="BasicParagraph"/>
      <w:spacing w:after="90" w:line="240" w:lineRule="auto"/>
      <w:ind w:hanging="3240"/>
      <w:rPr>
        <w:rFonts w:ascii="Arial" w:hAnsi="Arial" w:cs="Arial"/>
        <w:b/>
        <w:color w:val="662D91"/>
      </w:rPr>
    </w:pPr>
    <w:r w:rsidRPr="00EE2CFE">
      <w:rPr>
        <w:rFonts w:ascii="Arial" w:hAnsi="Arial" w:cs="Arial"/>
        <w:noProof/>
        <w:color w:val="5F5E6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C190F6" wp14:editId="0416774C">
              <wp:simplePos x="0" y="0"/>
              <wp:positionH relativeFrom="page">
                <wp:posOffset>260350</wp:posOffset>
              </wp:positionH>
              <wp:positionV relativeFrom="margin">
                <wp:posOffset>-272415</wp:posOffset>
              </wp:positionV>
              <wp:extent cx="1548130" cy="859155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8130" cy="859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7399C6" w14:textId="77777777" w:rsidR="00A97949" w:rsidRDefault="00A97949" w:rsidP="000C47ED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14921D09" w14:textId="54B2E247" w:rsidR="009A473E" w:rsidRPr="00757130" w:rsidRDefault="0066224F" w:rsidP="00757130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/>
                              <w:color w:val="5F5E60"/>
                              <w:sz w:val="15"/>
                              <w:szCs w:val="15"/>
                            </w:rPr>
                          </w:pPr>
                          <w:r w:rsidRPr="00EE2CFE">
                            <w:rPr>
                              <w:rFonts w:ascii="Arial" w:hAnsi="Arial" w:cs="Arial"/>
                              <w:b/>
                              <w:color w:val="5F5E60"/>
                              <w:sz w:val="15"/>
                              <w:szCs w:val="15"/>
                            </w:rPr>
                            <w:t>GOVERNANCE CONSORTIUM</w:t>
                          </w:r>
                        </w:p>
                        <w:p w14:paraId="082361DF" w14:textId="77777777" w:rsidR="00022A64" w:rsidRDefault="00022A64" w:rsidP="00022A64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Nicole Desch</w:t>
                          </w:r>
                        </w:p>
                        <w:p w14:paraId="506E5FD5" w14:textId="77777777" w:rsidR="00022A64" w:rsidRPr="00DE29AF" w:rsidRDefault="00022A64" w:rsidP="00022A64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 w:rsidRPr="00DE29AF">
                            <w:rPr>
                              <w:rFonts w:ascii="Arial" w:hAnsi="Arial" w:cs="Arial"/>
                              <w:smallCaps/>
                              <w:color w:val="5F5E60"/>
                              <w:sz w:val="15"/>
                              <w:szCs w:val="15"/>
                            </w:rPr>
                            <w:t>Onward Eugene</w:t>
                          </w:r>
                        </w:p>
                        <w:p w14:paraId="355F5495" w14:textId="77777777" w:rsidR="00022A64" w:rsidRDefault="00022A64" w:rsidP="00022A64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253CA8AE" w14:textId="77777777" w:rsidR="00022A64" w:rsidRPr="00EE2CFE" w:rsidRDefault="00022A64" w:rsidP="00022A64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Kellie DeVore</w:t>
                          </w:r>
                        </w:p>
                        <w:p w14:paraId="231FD8CE" w14:textId="77777777" w:rsidR="00022A64" w:rsidRDefault="00022A64" w:rsidP="00022A64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iCs/>
                              <w:color w:val="5F5E60"/>
                              <w:sz w:val="15"/>
                              <w:szCs w:val="15"/>
                            </w:rPr>
                          </w:pPr>
                          <w:r w:rsidRPr="00EE2CFE">
                            <w:rPr>
                              <w:rFonts w:ascii="Arial" w:hAnsi="Arial" w:cs="Arial"/>
                              <w:iCs/>
                              <w:color w:val="5F5E60"/>
                              <w:sz w:val="15"/>
                              <w:szCs w:val="15"/>
                            </w:rPr>
                            <w:t>PacificSource Health Plans</w:t>
                          </w:r>
                        </w:p>
                        <w:p w14:paraId="1D816599" w14:textId="77777777" w:rsidR="00022A64" w:rsidRPr="00EE2CFE" w:rsidRDefault="00022A64" w:rsidP="009A473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i/>
                              <w:iC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4470A541" w14:textId="77777777" w:rsidR="007F6F3F" w:rsidRPr="00EE2CFE" w:rsidRDefault="007F6F3F" w:rsidP="007F6F3F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Reta Doland</w:t>
                          </w:r>
                        </w:p>
                        <w:p w14:paraId="3080974A" w14:textId="77777777" w:rsidR="007F6F3F" w:rsidRDefault="007F6F3F" w:rsidP="007F6F3F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Oakridge School District</w:t>
                          </w:r>
                        </w:p>
                        <w:p w14:paraId="5038C235" w14:textId="77777777" w:rsidR="007F6F3F" w:rsidRDefault="007F6F3F" w:rsidP="009A473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2C7F3A4E" w14:textId="77777777" w:rsidR="0066224F" w:rsidRPr="00EE2CFE" w:rsidRDefault="0066224F" w:rsidP="009A473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 w:rsidRPr="00EE2CFE"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 xml:space="preserve">Noreen </w:t>
                          </w:r>
                          <w:r w:rsidR="00255D6B"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 xml:space="preserve">J. </w:t>
                          </w:r>
                          <w:r w:rsidRPr="00EE2CFE"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Dunnells</w:t>
                          </w:r>
                        </w:p>
                        <w:p w14:paraId="27EC8E04" w14:textId="77777777" w:rsidR="0066224F" w:rsidRDefault="0066224F" w:rsidP="009A473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 w:rsidRPr="00EE2CFE"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United Way of Lane County</w:t>
                          </w:r>
                        </w:p>
                        <w:p w14:paraId="3910F476" w14:textId="77777777" w:rsidR="009A473E" w:rsidRPr="00EE2CFE" w:rsidRDefault="009A473E" w:rsidP="009A473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i/>
                              <w:iC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5A7F37DF" w14:textId="77777777" w:rsidR="0066224F" w:rsidRPr="00EE2CFE" w:rsidRDefault="0066224F" w:rsidP="009A473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 w:rsidRPr="00EE2CFE"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Debi Farr</w:t>
                          </w:r>
                        </w:p>
                        <w:p w14:paraId="5D8F3A28" w14:textId="77777777" w:rsidR="0066224F" w:rsidRDefault="0066224F" w:rsidP="009A473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 w:rsidRPr="00EE2CFE"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Trillium Community Health Plan</w:t>
                          </w:r>
                        </w:p>
                        <w:p w14:paraId="5AB6E9B2" w14:textId="77777777" w:rsidR="009A473E" w:rsidRPr="00EE2CFE" w:rsidRDefault="009A473E" w:rsidP="009A473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36303159" w14:textId="77777777" w:rsidR="00FB455C" w:rsidRPr="00EE2CFE" w:rsidRDefault="00FB455C" w:rsidP="00FB455C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Leslie Finlay</w:t>
                          </w:r>
                        </w:p>
                        <w:p w14:paraId="71E1FB72" w14:textId="77777777" w:rsidR="00FB455C" w:rsidRDefault="00FB455C" w:rsidP="00FB455C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 xml:space="preserve">Early Learning Stakeholders </w:t>
                          </w:r>
                        </w:p>
                        <w:p w14:paraId="057835A2" w14:textId="77777777" w:rsidR="00FB455C" w:rsidRDefault="00FB455C" w:rsidP="00FB455C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Relief Nursery</w:t>
                          </w:r>
                        </w:p>
                        <w:p w14:paraId="6FAE4D02" w14:textId="77777777" w:rsidR="00FB455C" w:rsidRDefault="00FB455C" w:rsidP="00FB455C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0CCD38AC" w14:textId="5E3B2D06" w:rsidR="00BE5CC9" w:rsidRDefault="00BE5CC9" w:rsidP="00FB455C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 xml:space="preserve">Jacob </w:t>
                          </w:r>
                          <w:r w:rsidR="00E1371B"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ox</w:t>
                          </w:r>
                        </w:p>
                        <w:p w14:paraId="3803C42D" w14:textId="77777777" w:rsidR="00BE5CC9" w:rsidRDefault="00BE5CC9" w:rsidP="00BE5CC9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Homes F</w:t>
                          </w:r>
                          <w:r w:rsidRPr="00EE2CFE"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r</w:t>
                          </w:r>
                          <w:r w:rsidRPr="00EE2CFE"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Good</w:t>
                          </w:r>
                        </w:p>
                        <w:p w14:paraId="0389B3D7" w14:textId="77777777" w:rsidR="00BE5CC9" w:rsidRDefault="00BE5CC9" w:rsidP="009A473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54C4E924" w14:textId="77777777" w:rsidR="0066224F" w:rsidRPr="00EE2CFE" w:rsidRDefault="0066224F" w:rsidP="009A473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 w:rsidRPr="00EE2CFE"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 xml:space="preserve">Tina Gutierez-Schmich         </w:t>
                          </w:r>
                        </w:p>
                        <w:p w14:paraId="2130E019" w14:textId="77777777" w:rsidR="0066224F" w:rsidRDefault="0066224F" w:rsidP="009A473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 w:rsidRPr="00EE2CFE"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Bethel School District</w:t>
                          </w:r>
                        </w:p>
                        <w:p w14:paraId="6B11E6A3" w14:textId="77777777" w:rsidR="009A473E" w:rsidRPr="00EE2CFE" w:rsidRDefault="009A473E" w:rsidP="009A473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28C9E6F7" w14:textId="77777777" w:rsidR="00176787" w:rsidRPr="00EE2CFE" w:rsidRDefault="00176787" w:rsidP="009A473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Todd Hamilton</w:t>
                          </w:r>
                        </w:p>
                        <w:p w14:paraId="64AE4CFF" w14:textId="77777777" w:rsidR="00C04CD1" w:rsidRDefault="00C04CD1" w:rsidP="00C04CD1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Springfield Public Schools</w:t>
                          </w:r>
                        </w:p>
                        <w:p w14:paraId="0DCCC67B" w14:textId="77777777" w:rsidR="009A473E" w:rsidRPr="00176787" w:rsidRDefault="009A473E" w:rsidP="009A473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i/>
                              <w:iC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03E7091F" w14:textId="77777777" w:rsidR="00EA6109" w:rsidRPr="00B03D34" w:rsidRDefault="005922D7" w:rsidP="00EA6109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i/>
                              <w:iC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C</w:t>
                          </w:r>
                          <w:r w:rsidR="000C1E35"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he</w:t>
                          </w:r>
                          <w:r w:rsidR="00EA6109"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ryl Henderson</w:t>
                          </w:r>
                        </w:p>
                        <w:p w14:paraId="515592B9" w14:textId="77777777" w:rsidR="00EA6109" w:rsidRDefault="00EA6109" w:rsidP="00EA6109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 w:rsidRPr="00EE2CFE"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Lane Community College</w:t>
                          </w:r>
                        </w:p>
                        <w:p w14:paraId="5AEAA057" w14:textId="77777777" w:rsidR="000C1E35" w:rsidRDefault="000C1E35" w:rsidP="000C1E35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Quality Care Connections</w:t>
                          </w:r>
                        </w:p>
                        <w:p w14:paraId="76162157" w14:textId="77777777" w:rsidR="000C1E35" w:rsidRDefault="000C1E35" w:rsidP="009A473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4A09EA7C" w14:textId="77777777" w:rsidR="00BA1983" w:rsidRDefault="00BA1983" w:rsidP="009A473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Melissa Ibarra</w:t>
                          </w:r>
                        </w:p>
                        <w:p w14:paraId="797575D4" w14:textId="77777777" w:rsidR="00BA1983" w:rsidRDefault="00BA1983" w:rsidP="009A473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Eugene 4J School District</w:t>
                          </w:r>
                        </w:p>
                        <w:p w14:paraId="2A363D9A" w14:textId="77777777" w:rsidR="00BA1983" w:rsidRDefault="00BA1983" w:rsidP="009A473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4CD2B3E6" w14:textId="0A591C76" w:rsidR="00A97949" w:rsidRDefault="00A97949" w:rsidP="009A473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Ilana Jakubowski</w:t>
                          </w:r>
                        </w:p>
                        <w:p w14:paraId="17A59F48" w14:textId="5754FE95" w:rsidR="00A97949" w:rsidRDefault="00A97949" w:rsidP="00A97949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St. Vincent de Paul</w:t>
                          </w:r>
                        </w:p>
                        <w:p w14:paraId="72B7758A" w14:textId="0325200E" w:rsidR="00D56342" w:rsidRDefault="00D56342" w:rsidP="00A97949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6109B393" w14:textId="6D0444BE" w:rsidR="00D56342" w:rsidRDefault="00D56342" w:rsidP="00D56342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Brian Johnson</w:t>
                          </w:r>
                        </w:p>
                        <w:p w14:paraId="424B625F" w14:textId="7B9D8FC4" w:rsidR="00D56342" w:rsidRPr="00A97949" w:rsidRDefault="00D56342" w:rsidP="00D56342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Lane County</w:t>
                          </w:r>
                        </w:p>
                        <w:p w14:paraId="143A94EF" w14:textId="77777777" w:rsidR="00A97949" w:rsidRPr="00A97949" w:rsidRDefault="00A97949" w:rsidP="009A473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7DE612E2" w14:textId="1DA13749" w:rsidR="0066224F" w:rsidRPr="00EE2CFE" w:rsidRDefault="0066224F" w:rsidP="009A473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 w:rsidRPr="00EE2CFE"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John Lively</w:t>
                          </w:r>
                        </w:p>
                        <w:p w14:paraId="7E6F756A" w14:textId="77777777" w:rsidR="00B03D34" w:rsidRDefault="0066224F" w:rsidP="009A473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 w:rsidRPr="00EE2CFE"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Oregon State Representative</w:t>
                          </w:r>
                        </w:p>
                        <w:p w14:paraId="14F85387" w14:textId="77777777" w:rsidR="007F6F3F" w:rsidRDefault="007F6F3F" w:rsidP="000C47E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15A92ACD" w14:textId="77777777" w:rsidR="00B03D34" w:rsidRPr="00EE2CFE" w:rsidRDefault="00B03D34" w:rsidP="009A473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Judy Newman</w:t>
                          </w:r>
                        </w:p>
                        <w:p w14:paraId="15DBBC43" w14:textId="77777777" w:rsidR="00B03D34" w:rsidRDefault="00B03D34" w:rsidP="009A473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Early Childhood CARES</w:t>
                          </w:r>
                        </w:p>
                        <w:p w14:paraId="29D21C40" w14:textId="77777777" w:rsidR="009A473E" w:rsidRPr="00EE2CFE" w:rsidRDefault="009A473E" w:rsidP="00EA6109">
                          <w:pPr>
                            <w:spacing w:after="0" w:line="240" w:lineRule="auto"/>
                            <w:rPr>
                              <w:rFonts w:ascii="Arial" w:hAnsi="Arial" w:cs="Arial"/>
                              <w:i/>
                              <w:iC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7C9288C8" w14:textId="46E305CA" w:rsidR="00C81466" w:rsidRDefault="00E1371B" w:rsidP="00C81466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A</w:t>
                          </w:r>
                          <w:r w:rsidR="00C81466"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drian pollut</w:t>
                          </w:r>
                        </w:p>
                        <w:p w14:paraId="1C965014" w14:textId="77777777" w:rsidR="00C81466" w:rsidRDefault="00C81466" w:rsidP="00C81466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Parent Representative</w:t>
                          </w:r>
                        </w:p>
                        <w:p w14:paraId="4D8AC6A3" w14:textId="77777777" w:rsidR="00C81466" w:rsidRDefault="00C81466" w:rsidP="009A473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22637D01" w14:textId="77777777" w:rsidR="00F17214" w:rsidRPr="00EE2CFE" w:rsidRDefault="00F17214" w:rsidP="009A473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Tony Scurto</w:t>
                          </w:r>
                        </w:p>
                        <w:p w14:paraId="5DBF5E09" w14:textId="77777777" w:rsidR="00F17214" w:rsidRPr="00EE2CFE" w:rsidRDefault="00F17214" w:rsidP="009A473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 w:rsidRPr="00EE2CFE"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Lane Education Service District</w:t>
                          </w:r>
                        </w:p>
                        <w:p w14:paraId="118774D6" w14:textId="77777777" w:rsidR="00EA6109" w:rsidRDefault="00EA6109" w:rsidP="00A472BB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1499E8FF" w14:textId="77777777" w:rsidR="0066224F" w:rsidRPr="00EE2CFE" w:rsidRDefault="0066224F" w:rsidP="00EA6109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 w:rsidRPr="00EE2CFE"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Annie Soto</w:t>
                          </w:r>
                        </w:p>
                        <w:p w14:paraId="6F8C3B67" w14:textId="77777777" w:rsidR="0066224F" w:rsidRPr="00EE2CFE" w:rsidRDefault="0066224F" w:rsidP="009A473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i/>
                              <w:iCs/>
                              <w:color w:val="5F5E60"/>
                              <w:sz w:val="15"/>
                              <w:szCs w:val="15"/>
                            </w:rPr>
                          </w:pPr>
                          <w:r w:rsidRPr="00EE2CFE"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Head Start of Lane County</w:t>
                          </w:r>
                        </w:p>
                        <w:p w14:paraId="71CFC42B" w14:textId="77777777" w:rsidR="009A473E" w:rsidRDefault="009A473E" w:rsidP="009A473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4AA5993C" w14:textId="77777777" w:rsidR="008B0779" w:rsidRDefault="008B0779" w:rsidP="009A473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Kraig Sproles</w:t>
                          </w:r>
                        </w:p>
                        <w:p w14:paraId="4DF47720" w14:textId="77777777" w:rsidR="008B0779" w:rsidRPr="0066596A" w:rsidRDefault="008B0779" w:rsidP="008B0779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i/>
                              <w:iC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Bethel School District</w:t>
                          </w:r>
                        </w:p>
                        <w:p w14:paraId="368AE8C8" w14:textId="77777777" w:rsidR="008B0779" w:rsidRDefault="008B0779" w:rsidP="009A473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0A11188D" w14:textId="77777777" w:rsidR="00B03D34" w:rsidRDefault="00B03D34" w:rsidP="009A473E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John Stapleton</w:t>
                          </w:r>
                        </w:p>
                        <w:p w14:paraId="4CE78F2C" w14:textId="77777777" w:rsidR="00F734C2" w:rsidRPr="0066596A" w:rsidRDefault="00B03D34" w:rsidP="009A473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i/>
                              <w:iC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Pivot Architecture</w:t>
                          </w:r>
                        </w:p>
                        <w:p w14:paraId="4EDF3F8D" w14:textId="4AB04BE8" w:rsidR="00FB455C" w:rsidRDefault="00FB455C" w:rsidP="009C653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6595E866" w14:textId="77777777" w:rsidR="00FB455C" w:rsidRDefault="00FB455C" w:rsidP="00FB455C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Nina Watkins</w:t>
                          </w:r>
                        </w:p>
                        <w:p w14:paraId="43018BA3" w14:textId="77777777" w:rsidR="00FB455C" w:rsidRDefault="00FB455C" w:rsidP="00FB455C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Parent Representative</w:t>
                          </w:r>
                        </w:p>
                        <w:p w14:paraId="2D56CC59" w14:textId="77777777" w:rsidR="00FB455C" w:rsidRPr="00EE2CFE" w:rsidRDefault="00FB455C" w:rsidP="00FB455C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  <w:p w14:paraId="75EA4DE4" w14:textId="77777777" w:rsidR="00FB455C" w:rsidRPr="00EE2CFE" w:rsidRDefault="00FB455C" w:rsidP="00FB455C">
                          <w:pPr>
                            <w:spacing w:after="0" w:line="240" w:lineRule="auto"/>
                            <w:ind w:left="180"/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5F5E60"/>
                              <w:sz w:val="15"/>
                              <w:szCs w:val="15"/>
                            </w:rPr>
                            <w:t>Sheila Wegener</w:t>
                          </w:r>
                        </w:p>
                        <w:p w14:paraId="38BB22AF" w14:textId="77777777" w:rsidR="00FB455C" w:rsidRPr="00EE2CFE" w:rsidRDefault="00FB455C" w:rsidP="00FB455C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i/>
                              <w:iCs/>
                              <w:color w:val="5F5E60"/>
                              <w:sz w:val="15"/>
                              <w:szCs w:val="15"/>
                            </w:rPr>
                          </w:pPr>
                          <w:r w:rsidRPr="00EE2CFE"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  <w:t>Department of Human Services</w:t>
                          </w:r>
                        </w:p>
                        <w:p w14:paraId="7E2E5AFA" w14:textId="77777777" w:rsidR="00FB455C" w:rsidRDefault="00FB455C" w:rsidP="009A473E">
                          <w:pPr>
                            <w:spacing w:after="0" w:line="240" w:lineRule="auto"/>
                            <w:ind w:left="187"/>
                            <w:rPr>
                              <w:rFonts w:ascii="Arial" w:hAnsi="Arial" w:cs="Arial"/>
                              <w:color w:val="5F5E6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EC190F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0.5pt;margin-top:-21.45pt;width:121.9pt;height:676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" stroked="f">
              <v:textbox inset="0,0,0,0">
                <w:txbxContent>
                  <w:p w14:paraId="067399C6" w14:textId="77777777" w:rsidR="00A97949" w:rsidRDefault="00A97949" w:rsidP="000C47ED">
                    <w:pPr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/>
                        <w:color w:val="5F5E60"/>
                        <w:sz w:val="15"/>
                        <w:szCs w:val="15"/>
                      </w:rPr>
                    </w:pPr>
                  </w:p>
                  <w:p w14:paraId="14921D09" w14:textId="54B2E247" w:rsidR="009A473E" w:rsidRPr="00757130" w:rsidRDefault="0066224F" w:rsidP="00757130">
                    <w:pPr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/>
                        <w:color w:val="5F5E60"/>
                        <w:sz w:val="15"/>
                        <w:szCs w:val="15"/>
                      </w:rPr>
                    </w:pPr>
                    <w:r w:rsidRPr="00EE2CFE">
                      <w:rPr>
                        <w:rFonts w:ascii="Arial" w:hAnsi="Arial" w:cs="Arial"/>
                        <w:b/>
                        <w:color w:val="5F5E60"/>
                        <w:sz w:val="15"/>
                        <w:szCs w:val="15"/>
                      </w:rPr>
                      <w:t>GOVERNANCE CONSORTIUM</w:t>
                    </w:r>
                  </w:p>
                  <w:p w14:paraId="082361DF" w14:textId="77777777" w:rsidR="00022A64" w:rsidRDefault="00022A64" w:rsidP="00022A64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Nicole Desch</w:t>
                    </w:r>
                  </w:p>
                  <w:p w14:paraId="506E5FD5" w14:textId="77777777" w:rsidR="00022A64" w:rsidRPr="00DE29AF" w:rsidRDefault="00022A64" w:rsidP="00022A64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smallCaps/>
                        <w:color w:val="5F5E60"/>
                        <w:sz w:val="15"/>
                        <w:szCs w:val="15"/>
                      </w:rPr>
                    </w:pPr>
                    <w:r w:rsidRPr="00DE29AF">
                      <w:rPr>
                        <w:rFonts w:ascii="Arial" w:hAnsi="Arial" w:cs="Arial"/>
                        <w:smallCaps/>
                        <w:color w:val="5F5E60"/>
                        <w:sz w:val="15"/>
                        <w:szCs w:val="15"/>
                      </w:rPr>
                      <w:t>Onward Eugene</w:t>
                    </w:r>
                  </w:p>
                  <w:p w14:paraId="355F5495" w14:textId="77777777" w:rsidR="00022A64" w:rsidRDefault="00022A64" w:rsidP="00022A64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</w:p>
                  <w:p w14:paraId="253CA8AE" w14:textId="77777777" w:rsidR="00022A64" w:rsidRPr="00EE2CFE" w:rsidRDefault="00022A64" w:rsidP="00022A64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Kellie DeVore</w:t>
                    </w:r>
                  </w:p>
                  <w:p w14:paraId="231FD8CE" w14:textId="77777777" w:rsidR="00022A64" w:rsidRDefault="00022A64" w:rsidP="00022A64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iCs/>
                        <w:color w:val="5F5E60"/>
                        <w:sz w:val="15"/>
                        <w:szCs w:val="15"/>
                      </w:rPr>
                    </w:pPr>
                    <w:r w:rsidRPr="00EE2CFE">
                      <w:rPr>
                        <w:rFonts w:ascii="Arial" w:hAnsi="Arial" w:cs="Arial"/>
                        <w:iCs/>
                        <w:color w:val="5F5E60"/>
                        <w:sz w:val="15"/>
                        <w:szCs w:val="15"/>
                      </w:rPr>
                      <w:t>PacificSource Health Plans</w:t>
                    </w:r>
                  </w:p>
                  <w:p w14:paraId="1D816599" w14:textId="77777777" w:rsidR="00022A64" w:rsidRPr="00EE2CFE" w:rsidRDefault="00022A64" w:rsidP="009A473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i/>
                        <w:iCs/>
                        <w:color w:val="5F5E60"/>
                        <w:sz w:val="15"/>
                        <w:szCs w:val="15"/>
                      </w:rPr>
                    </w:pPr>
                  </w:p>
                  <w:p w14:paraId="4470A541" w14:textId="77777777" w:rsidR="007F6F3F" w:rsidRPr="00EE2CFE" w:rsidRDefault="007F6F3F" w:rsidP="007F6F3F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Reta Doland</w:t>
                    </w:r>
                  </w:p>
                  <w:p w14:paraId="3080974A" w14:textId="77777777" w:rsidR="007F6F3F" w:rsidRDefault="007F6F3F" w:rsidP="007F6F3F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Oakridge School District</w:t>
                    </w:r>
                  </w:p>
                  <w:p w14:paraId="5038C235" w14:textId="77777777" w:rsidR="007F6F3F" w:rsidRDefault="007F6F3F" w:rsidP="009A473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</w:p>
                  <w:p w14:paraId="2C7F3A4E" w14:textId="77777777" w:rsidR="0066224F" w:rsidRPr="00EE2CFE" w:rsidRDefault="0066224F" w:rsidP="009A473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 w:rsidRPr="00EE2CFE"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 xml:space="preserve">Noreen </w:t>
                    </w:r>
                    <w:r w:rsidR="00255D6B"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 xml:space="preserve">J. </w:t>
                    </w:r>
                    <w:r w:rsidRPr="00EE2CFE"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Dunnells</w:t>
                    </w:r>
                  </w:p>
                  <w:p w14:paraId="27EC8E04" w14:textId="77777777" w:rsidR="0066224F" w:rsidRDefault="0066224F" w:rsidP="009A473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 w:rsidRPr="00EE2CFE"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United Way of Lane County</w:t>
                    </w:r>
                  </w:p>
                  <w:p w14:paraId="3910F476" w14:textId="77777777" w:rsidR="009A473E" w:rsidRPr="00EE2CFE" w:rsidRDefault="009A473E" w:rsidP="009A473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i/>
                        <w:iCs/>
                        <w:color w:val="5F5E60"/>
                        <w:sz w:val="15"/>
                        <w:szCs w:val="15"/>
                      </w:rPr>
                    </w:pPr>
                  </w:p>
                  <w:p w14:paraId="5A7F37DF" w14:textId="77777777" w:rsidR="0066224F" w:rsidRPr="00EE2CFE" w:rsidRDefault="0066224F" w:rsidP="009A473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 w:rsidRPr="00EE2CFE"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Debi Farr</w:t>
                    </w:r>
                  </w:p>
                  <w:p w14:paraId="5D8F3A28" w14:textId="77777777" w:rsidR="0066224F" w:rsidRDefault="0066224F" w:rsidP="009A473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 w:rsidRPr="00EE2CFE"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Trillium Community Health Plan</w:t>
                    </w:r>
                  </w:p>
                  <w:p w14:paraId="5AB6E9B2" w14:textId="77777777" w:rsidR="009A473E" w:rsidRPr="00EE2CFE" w:rsidRDefault="009A473E" w:rsidP="009A473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</w:p>
                  <w:p w14:paraId="36303159" w14:textId="77777777" w:rsidR="00FB455C" w:rsidRPr="00EE2CFE" w:rsidRDefault="00FB455C" w:rsidP="00FB455C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Leslie Finlay</w:t>
                    </w:r>
                  </w:p>
                  <w:p w14:paraId="71E1FB72" w14:textId="77777777" w:rsidR="00FB455C" w:rsidRDefault="00FB455C" w:rsidP="00FB455C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 xml:space="preserve">Early Learning Stakeholders </w:t>
                    </w:r>
                  </w:p>
                  <w:p w14:paraId="057835A2" w14:textId="77777777" w:rsidR="00FB455C" w:rsidRDefault="00FB455C" w:rsidP="00FB455C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Relief Nursery</w:t>
                    </w:r>
                  </w:p>
                  <w:p w14:paraId="6FAE4D02" w14:textId="77777777" w:rsidR="00FB455C" w:rsidRDefault="00FB455C" w:rsidP="00FB455C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</w:p>
                  <w:p w14:paraId="0CCD38AC" w14:textId="5E3B2D06" w:rsidR="00BE5CC9" w:rsidRDefault="00BE5CC9" w:rsidP="00FB455C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 xml:space="preserve">Jacob </w:t>
                    </w:r>
                    <w:r w:rsidR="00E1371B"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ox</w:t>
                    </w:r>
                  </w:p>
                  <w:p w14:paraId="3803C42D" w14:textId="77777777" w:rsidR="00BE5CC9" w:rsidRDefault="00BE5CC9" w:rsidP="00BE5CC9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Homes F</w:t>
                    </w:r>
                    <w:r w:rsidRPr="00EE2CFE"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r</w:t>
                    </w:r>
                    <w:r w:rsidRPr="00EE2CFE"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Good</w:t>
                    </w:r>
                  </w:p>
                  <w:p w14:paraId="0389B3D7" w14:textId="77777777" w:rsidR="00BE5CC9" w:rsidRDefault="00BE5CC9" w:rsidP="009A473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</w:p>
                  <w:p w14:paraId="54C4E924" w14:textId="77777777" w:rsidR="0066224F" w:rsidRPr="00EE2CFE" w:rsidRDefault="0066224F" w:rsidP="009A473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 w:rsidRPr="00EE2CFE"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 xml:space="preserve">Tina Gutierez-Schmich         </w:t>
                    </w:r>
                  </w:p>
                  <w:p w14:paraId="2130E019" w14:textId="77777777" w:rsidR="0066224F" w:rsidRDefault="0066224F" w:rsidP="009A473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 w:rsidRPr="00EE2CFE"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Bethel School District</w:t>
                    </w:r>
                  </w:p>
                  <w:p w14:paraId="6B11E6A3" w14:textId="77777777" w:rsidR="009A473E" w:rsidRPr="00EE2CFE" w:rsidRDefault="009A473E" w:rsidP="009A473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</w:p>
                  <w:p w14:paraId="28C9E6F7" w14:textId="77777777" w:rsidR="00176787" w:rsidRPr="00EE2CFE" w:rsidRDefault="00176787" w:rsidP="009A473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Todd Hamilton</w:t>
                    </w:r>
                  </w:p>
                  <w:p w14:paraId="64AE4CFF" w14:textId="77777777" w:rsidR="00C04CD1" w:rsidRDefault="00C04CD1" w:rsidP="00C04CD1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Springfield Public Schools</w:t>
                    </w:r>
                  </w:p>
                  <w:p w14:paraId="0DCCC67B" w14:textId="77777777" w:rsidR="009A473E" w:rsidRPr="00176787" w:rsidRDefault="009A473E" w:rsidP="009A473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i/>
                        <w:iCs/>
                        <w:color w:val="5F5E60"/>
                        <w:sz w:val="15"/>
                        <w:szCs w:val="15"/>
                      </w:rPr>
                    </w:pPr>
                  </w:p>
                  <w:p w14:paraId="03E7091F" w14:textId="77777777" w:rsidR="00EA6109" w:rsidRPr="00B03D34" w:rsidRDefault="005922D7" w:rsidP="00EA6109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i/>
                        <w:iC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C</w:t>
                    </w:r>
                    <w:r w:rsidR="000C1E35"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he</w:t>
                    </w:r>
                    <w:r w:rsidR="00EA6109"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ryl Henderson</w:t>
                    </w:r>
                  </w:p>
                  <w:p w14:paraId="515592B9" w14:textId="77777777" w:rsidR="00EA6109" w:rsidRDefault="00EA6109" w:rsidP="00EA6109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 w:rsidRPr="00EE2CFE"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Lane Community College</w:t>
                    </w:r>
                  </w:p>
                  <w:p w14:paraId="5AEAA057" w14:textId="77777777" w:rsidR="000C1E35" w:rsidRDefault="000C1E35" w:rsidP="000C1E35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Quality Care Connections</w:t>
                    </w:r>
                  </w:p>
                  <w:p w14:paraId="76162157" w14:textId="77777777" w:rsidR="000C1E35" w:rsidRDefault="000C1E35" w:rsidP="009A473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</w:p>
                  <w:p w14:paraId="4A09EA7C" w14:textId="77777777" w:rsidR="00BA1983" w:rsidRDefault="00BA1983" w:rsidP="009A473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Melissa Ibarra</w:t>
                    </w:r>
                  </w:p>
                  <w:p w14:paraId="797575D4" w14:textId="77777777" w:rsidR="00BA1983" w:rsidRDefault="00BA1983" w:rsidP="009A473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Eugene 4J School District</w:t>
                    </w:r>
                  </w:p>
                  <w:p w14:paraId="2A363D9A" w14:textId="77777777" w:rsidR="00BA1983" w:rsidRDefault="00BA1983" w:rsidP="009A473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</w:p>
                  <w:p w14:paraId="4CD2B3E6" w14:textId="0A591C76" w:rsidR="00A97949" w:rsidRDefault="00A97949" w:rsidP="009A473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Ilana Jakubowski</w:t>
                    </w:r>
                  </w:p>
                  <w:p w14:paraId="17A59F48" w14:textId="5754FE95" w:rsidR="00A97949" w:rsidRDefault="00A97949" w:rsidP="00A97949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St. Vincent de Paul</w:t>
                    </w:r>
                  </w:p>
                  <w:p w14:paraId="72B7758A" w14:textId="0325200E" w:rsidR="00D56342" w:rsidRDefault="00D56342" w:rsidP="00A97949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</w:p>
                  <w:p w14:paraId="6109B393" w14:textId="6D0444BE" w:rsidR="00D56342" w:rsidRDefault="00D56342" w:rsidP="00D56342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Brian Johnson</w:t>
                    </w:r>
                  </w:p>
                  <w:p w14:paraId="424B625F" w14:textId="7B9D8FC4" w:rsidR="00D56342" w:rsidRPr="00A97949" w:rsidRDefault="00D56342" w:rsidP="00D56342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Lane County</w:t>
                    </w:r>
                  </w:p>
                  <w:p w14:paraId="143A94EF" w14:textId="77777777" w:rsidR="00A97949" w:rsidRPr="00A97949" w:rsidRDefault="00A97949" w:rsidP="009A473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smallCaps/>
                        <w:color w:val="5F5E60"/>
                        <w:sz w:val="15"/>
                        <w:szCs w:val="15"/>
                      </w:rPr>
                    </w:pPr>
                  </w:p>
                  <w:p w14:paraId="7DE612E2" w14:textId="1DA13749" w:rsidR="0066224F" w:rsidRPr="00EE2CFE" w:rsidRDefault="0066224F" w:rsidP="009A473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 w:rsidRPr="00EE2CFE"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John Lively</w:t>
                    </w:r>
                  </w:p>
                  <w:p w14:paraId="7E6F756A" w14:textId="77777777" w:rsidR="00B03D34" w:rsidRDefault="0066224F" w:rsidP="009A473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 w:rsidRPr="00EE2CFE"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Oregon State Representative</w:t>
                    </w:r>
                  </w:p>
                  <w:p w14:paraId="14F85387" w14:textId="77777777" w:rsidR="007F6F3F" w:rsidRDefault="007F6F3F" w:rsidP="000C47ED">
                    <w:pPr>
                      <w:spacing w:after="0" w:line="240" w:lineRule="auto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</w:p>
                  <w:p w14:paraId="15A92ACD" w14:textId="77777777" w:rsidR="00B03D34" w:rsidRPr="00EE2CFE" w:rsidRDefault="00B03D34" w:rsidP="009A473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Judy Newman</w:t>
                    </w:r>
                  </w:p>
                  <w:p w14:paraId="15DBBC43" w14:textId="77777777" w:rsidR="00B03D34" w:rsidRDefault="00B03D34" w:rsidP="009A473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Early Childhood CARES</w:t>
                    </w:r>
                  </w:p>
                  <w:p w14:paraId="29D21C40" w14:textId="77777777" w:rsidR="009A473E" w:rsidRPr="00EE2CFE" w:rsidRDefault="009A473E" w:rsidP="00EA6109">
                    <w:pPr>
                      <w:spacing w:after="0" w:line="240" w:lineRule="auto"/>
                      <w:rPr>
                        <w:rFonts w:ascii="Arial" w:hAnsi="Arial" w:cs="Arial"/>
                        <w:i/>
                        <w:iCs/>
                        <w:color w:val="5F5E60"/>
                        <w:sz w:val="15"/>
                        <w:szCs w:val="15"/>
                      </w:rPr>
                    </w:pPr>
                  </w:p>
                  <w:p w14:paraId="7C9288C8" w14:textId="46E305CA" w:rsidR="00C81466" w:rsidRDefault="00E1371B" w:rsidP="00C81466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A</w:t>
                    </w:r>
                    <w:r w:rsidR="00C81466"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drian pollut</w:t>
                    </w:r>
                  </w:p>
                  <w:p w14:paraId="1C965014" w14:textId="77777777" w:rsidR="00C81466" w:rsidRDefault="00C81466" w:rsidP="00C81466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Parent Representative</w:t>
                    </w:r>
                  </w:p>
                  <w:p w14:paraId="4D8AC6A3" w14:textId="77777777" w:rsidR="00C81466" w:rsidRDefault="00C81466" w:rsidP="009A473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</w:p>
                  <w:p w14:paraId="22637D01" w14:textId="77777777" w:rsidR="00F17214" w:rsidRPr="00EE2CFE" w:rsidRDefault="00F17214" w:rsidP="009A473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Tony Scurto</w:t>
                    </w:r>
                  </w:p>
                  <w:p w14:paraId="5DBF5E09" w14:textId="77777777" w:rsidR="00F17214" w:rsidRPr="00EE2CFE" w:rsidRDefault="00F17214" w:rsidP="009A473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 w:rsidRPr="00EE2CFE"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Lane Education Service District</w:t>
                    </w:r>
                  </w:p>
                  <w:p w14:paraId="118774D6" w14:textId="77777777" w:rsidR="00EA6109" w:rsidRDefault="00EA6109" w:rsidP="00A472BB">
                    <w:pPr>
                      <w:spacing w:after="0" w:line="240" w:lineRule="auto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</w:p>
                  <w:p w14:paraId="1499E8FF" w14:textId="77777777" w:rsidR="0066224F" w:rsidRPr="00EE2CFE" w:rsidRDefault="0066224F" w:rsidP="00EA6109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 w:rsidRPr="00EE2CFE"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Annie Soto</w:t>
                    </w:r>
                  </w:p>
                  <w:p w14:paraId="6F8C3B67" w14:textId="77777777" w:rsidR="0066224F" w:rsidRPr="00EE2CFE" w:rsidRDefault="0066224F" w:rsidP="009A473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i/>
                        <w:iCs/>
                        <w:color w:val="5F5E60"/>
                        <w:sz w:val="15"/>
                        <w:szCs w:val="15"/>
                      </w:rPr>
                    </w:pPr>
                    <w:r w:rsidRPr="00EE2CFE"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Head Start of Lane County</w:t>
                    </w:r>
                  </w:p>
                  <w:p w14:paraId="71CFC42B" w14:textId="77777777" w:rsidR="009A473E" w:rsidRDefault="009A473E" w:rsidP="009A473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</w:p>
                  <w:p w14:paraId="4AA5993C" w14:textId="77777777" w:rsidR="008B0779" w:rsidRDefault="008B0779" w:rsidP="009A473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Kraig Sproles</w:t>
                    </w:r>
                  </w:p>
                  <w:p w14:paraId="4DF47720" w14:textId="77777777" w:rsidR="008B0779" w:rsidRPr="0066596A" w:rsidRDefault="008B0779" w:rsidP="008B0779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i/>
                        <w:iC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Bethel School District</w:t>
                    </w:r>
                  </w:p>
                  <w:p w14:paraId="368AE8C8" w14:textId="77777777" w:rsidR="008B0779" w:rsidRDefault="008B0779" w:rsidP="009A473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</w:p>
                  <w:p w14:paraId="0A11188D" w14:textId="77777777" w:rsidR="00B03D34" w:rsidRDefault="00B03D34" w:rsidP="009A473E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John Stapleton</w:t>
                    </w:r>
                  </w:p>
                  <w:p w14:paraId="4CE78F2C" w14:textId="77777777" w:rsidR="00F734C2" w:rsidRPr="0066596A" w:rsidRDefault="00B03D34" w:rsidP="009A473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i/>
                        <w:iC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Pivot Architecture</w:t>
                    </w:r>
                  </w:p>
                  <w:p w14:paraId="4EDF3F8D" w14:textId="4AB04BE8" w:rsidR="00FB455C" w:rsidRDefault="00FB455C" w:rsidP="009C6531">
                    <w:pPr>
                      <w:spacing w:after="0" w:line="240" w:lineRule="auto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</w:p>
                  <w:p w14:paraId="6595E866" w14:textId="77777777" w:rsidR="00FB455C" w:rsidRDefault="00FB455C" w:rsidP="00FB455C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Nina Watkins</w:t>
                    </w:r>
                  </w:p>
                  <w:p w14:paraId="43018BA3" w14:textId="77777777" w:rsidR="00FB455C" w:rsidRDefault="00FB455C" w:rsidP="00FB455C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Parent Representative</w:t>
                    </w:r>
                  </w:p>
                  <w:p w14:paraId="2D56CC59" w14:textId="77777777" w:rsidR="00FB455C" w:rsidRPr="00EE2CFE" w:rsidRDefault="00FB455C" w:rsidP="00FB455C">
                    <w:pPr>
                      <w:spacing w:after="0" w:line="240" w:lineRule="auto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</w:p>
                  <w:p w14:paraId="75EA4DE4" w14:textId="77777777" w:rsidR="00FB455C" w:rsidRPr="00EE2CFE" w:rsidRDefault="00FB455C" w:rsidP="00FB455C">
                    <w:pPr>
                      <w:spacing w:after="0" w:line="240" w:lineRule="auto"/>
                      <w:ind w:left="180"/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5F5E60"/>
                        <w:sz w:val="15"/>
                        <w:szCs w:val="15"/>
                      </w:rPr>
                      <w:t>Sheila Wegener</w:t>
                    </w:r>
                  </w:p>
                  <w:p w14:paraId="38BB22AF" w14:textId="77777777" w:rsidR="00FB455C" w:rsidRPr="00EE2CFE" w:rsidRDefault="00FB455C" w:rsidP="00FB455C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i/>
                        <w:iCs/>
                        <w:color w:val="5F5E60"/>
                        <w:sz w:val="15"/>
                        <w:szCs w:val="15"/>
                      </w:rPr>
                    </w:pPr>
                    <w:r w:rsidRPr="00EE2CFE"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  <w:t>Department of Human Services</w:t>
                    </w:r>
                  </w:p>
                  <w:p w14:paraId="7E2E5AFA" w14:textId="77777777" w:rsidR="00FB455C" w:rsidRDefault="00FB455C" w:rsidP="009A473E">
                    <w:pPr>
                      <w:spacing w:after="0" w:line="240" w:lineRule="auto"/>
                      <w:ind w:left="187"/>
                      <w:rPr>
                        <w:rFonts w:ascii="Arial" w:hAnsi="Arial" w:cs="Arial"/>
                        <w:color w:val="5F5E60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814133" w:rsidRPr="00EE2CFE">
      <w:rPr>
        <w:rFonts w:ascii="Arial" w:hAnsi="Arial" w:cs="Arial"/>
        <w:color w:val="5F5E60"/>
        <w:sz w:val="16"/>
        <w:szCs w:val="16"/>
      </w:rPr>
      <w:t xml:space="preserve">fax </w:t>
    </w:r>
    <w:r w:rsidR="005F08D9" w:rsidRPr="00EE2CFE">
      <w:rPr>
        <w:rFonts w:ascii="Arial" w:hAnsi="Arial" w:cs="Arial"/>
        <w:color w:val="5F5E60"/>
        <w:sz w:val="16"/>
        <w:szCs w:val="16"/>
      </w:rPr>
      <w:t>541.726.4150</w:t>
    </w:r>
  </w:p>
  <w:p w14:paraId="15BDD4FD" w14:textId="25D09FBE" w:rsidR="00D97A76" w:rsidRPr="008B393D" w:rsidRDefault="00F30C23" w:rsidP="008B393D">
    <w:pPr>
      <w:pStyle w:val="BasicParagraph"/>
      <w:spacing w:after="90"/>
      <w:ind w:hanging="3240"/>
      <w:rPr>
        <w:rFonts w:ascii="Arial" w:hAnsi="Arial" w:cs="Arial"/>
        <w:b/>
        <w:color w:val="662D91"/>
      </w:rPr>
    </w:pPr>
    <w:r>
      <w:rPr>
        <w:rFonts w:ascii="Arial" w:hAnsi="Arial" w:cs="Arial"/>
        <w:b/>
        <w:color w:val="5F5E60"/>
        <w:sz w:val="16"/>
        <w:szCs w:val="16"/>
      </w:rPr>
      <w:t>e</w:t>
    </w:r>
    <w:r w:rsidR="008927A7">
      <w:rPr>
        <w:rFonts w:ascii="Arial" w:hAnsi="Arial" w:cs="Arial"/>
        <w:b/>
        <w:color w:val="5F5E60"/>
        <w:sz w:val="16"/>
        <w:szCs w:val="16"/>
      </w:rPr>
      <w:t>arlychildhoodlane.org</w:t>
    </w:r>
  </w:p>
  <w:p w14:paraId="2EA09B51" w14:textId="77777777" w:rsidR="00D97A76" w:rsidRPr="00EE2CFE" w:rsidRDefault="00D97A76" w:rsidP="00FF0659">
    <w:pPr>
      <w:pStyle w:val="BasicParagraph"/>
      <w:spacing w:after="90"/>
      <w:ind w:left="-3060"/>
      <w:rPr>
        <w:rFonts w:ascii="Arial" w:hAnsi="Arial" w:cs="Arial"/>
        <w:b/>
        <w:color w:val="5F5E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C6E"/>
    <w:multiLevelType w:val="hybridMultilevel"/>
    <w:tmpl w:val="918C0AA4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FD10A04"/>
    <w:multiLevelType w:val="hybridMultilevel"/>
    <w:tmpl w:val="FAF6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454F7"/>
    <w:multiLevelType w:val="hybridMultilevel"/>
    <w:tmpl w:val="FCE4815E"/>
    <w:lvl w:ilvl="0" w:tplc="75B29456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06EF5"/>
    <w:multiLevelType w:val="hybridMultilevel"/>
    <w:tmpl w:val="513CC0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48B2BCB"/>
    <w:multiLevelType w:val="hybridMultilevel"/>
    <w:tmpl w:val="9452B8C4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D77D4"/>
    <w:multiLevelType w:val="hybridMultilevel"/>
    <w:tmpl w:val="86141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81E13"/>
    <w:multiLevelType w:val="hybridMultilevel"/>
    <w:tmpl w:val="CA62B260"/>
    <w:lvl w:ilvl="0" w:tplc="75B29456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96F90"/>
    <w:multiLevelType w:val="hybridMultilevel"/>
    <w:tmpl w:val="FC504EDC"/>
    <w:lvl w:ilvl="0" w:tplc="ACCEE4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A19BF"/>
    <w:multiLevelType w:val="hybridMultilevel"/>
    <w:tmpl w:val="CC98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20350"/>
    <w:multiLevelType w:val="hybridMultilevel"/>
    <w:tmpl w:val="9F060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859FB"/>
    <w:multiLevelType w:val="multilevel"/>
    <w:tmpl w:val="4064A048"/>
    <w:lvl w:ilvl="0">
      <w:start w:val="1"/>
      <w:numFmt w:val="bullet"/>
      <w:lvlText w:val="●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2F31C3C"/>
    <w:multiLevelType w:val="hybridMultilevel"/>
    <w:tmpl w:val="F8D0D9A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4D613CE0"/>
    <w:multiLevelType w:val="hybridMultilevel"/>
    <w:tmpl w:val="5198B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97C7E"/>
    <w:multiLevelType w:val="hybridMultilevel"/>
    <w:tmpl w:val="84B23E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C224FD2"/>
    <w:multiLevelType w:val="hybridMultilevel"/>
    <w:tmpl w:val="DFAEA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16912"/>
    <w:multiLevelType w:val="hybridMultilevel"/>
    <w:tmpl w:val="50C2B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E5E8E"/>
    <w:multiLevelType w:val="hybridMultilevel"/>
    <w:tmpl w:val="69BC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27392"/>
    <w:multiLevelType w:val="hybridMultilevel"/>
    <w:tmpl w:val="0082B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C3182"/>
    <w:multiLevelType w:val="hybridMultilevel"/>
    <w:tmpl w:val="185AA9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71B51A4"/>
    <w:multiLevelType w:val="hybridMultilevel"/>
    <w:tmpl w:val="A7723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74BCD"/>
    <w:multiLevelType w:val="hybridMultilevel"/>
    <w:tmpl w:val="04E4E4EA"/>
    <w:lvl w:ilvl="0" w:tplc="B3A8A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AEC74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8C0640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2646D"/>
    <w:multiLevelType w:val="hybridMultilevel"/>
    <w:tmpl w:val="D336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212F7"/>
    <w:multiLevelType w:val="hybridMultilevel"/>
    <w:tmpl w:val="A6CEE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9"/>
  </w:num>
  <w:num w:numId="4">
    <w:abstractNumId w:val="5"/>
  </w:num>
  <w:num w:numId="5">
    <w:abstractNumId w:val="10"/>
  </w:num>
  <w:num w:numId="6">
    <w:abstractNumId w:val="1"/>
  </w:num>
  <w:num w:numId="7">
    <w:abstractNumId w:val="16"/>
  </w:num>
  <w:num w:numId="8">
    <w:abstractNumId w:val="20"/>
  </w:num>
  <w:num w:numId="9">
    <w:abstractNumId w:val="4"/>
  </w:num>
  <w:num w:numId="10">
    <w:abstractNumId w:val="13"/>
  </w:num>
  <w:num w:numId="11">
    <w:abstractNumId w:val="12"/>
  </w:num>
  <w:num w:numId="12">
    <w:abstractNumId w:val="14"/>
  </w:num>
  <w:num w:numId="13">
    <w:abstractNumId w:val="8"/>
  </w:num>
  <w:num w:numId="14">
    <w:abstractNumId w:val="9"/>
  </w:num>
  <w:num w:numId="15">
    <w:abstractNumId w:val="15"/>
  </w:num>
  <w:num w:numId="16">
    <w:abstractNumId w:val="21"/>
  </w:num>
  <w:num w:numId="17">
    <w:abstractNumId w:val="17"/>
  </w:num>
  <w:num w:numId="18">
    <w:abstractNumId w:val="22"/>
  </w:num>
  <w:num w:numId="19">
    <w:abstractNumId w:val="7"/>
  </w:num>
  <w:num w:numId="20">
    <w:abstractNumId w:val="0"/>
  </w:num>
  <w:num w:numId="21">
    <w:abstractNumId w:val="18"/>
  </w:num>
  <w:num w:numId="22">
    <w:abstractNumId w:val="3"/>
  </w:num>
  <w:num w:numId="2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87"/>
    <w:rsid w:val="00000A71"/>
    <w:rsid w:val="00006E63"/>
    <w:rsid w:val="00014C25"/>
    <w:rsid w:val="000164D6"/>
    <w:rsid w:val="00016E0B"/>
    <w:rsid w:val="00022A64"/>
    <w:rsid w:val="0003172D"/>
    <w:rsid w:val="00034A03"/>
    <w:rsid w:val="00040684"/>
    <w:rsid w:val="000429B5"/>
    <w:rsid w:val="000447B5"/>
    <w:rsid w:val="0004598F"/>
    <w:rsid w:val="0005074F"/>
    <w:rsid w:val="00052D26"/>
    <w:rsid w:val="00054805"/>
    <w:rsid w:val="00055F49"/>
    <w:rsid w:val="00057DFB"/>
    <w:rsid w:val="000604A8"/>
    <w:rsid w:val="00060565"/>
    <w:rsid w:val="0006767D"/>
    <w:rsid w:val="00067F60"/>
    <w:rsid w:val="00070F27"/>
    <w:rsid w:val="00073333"/>
    <w:rsid w:val="00077256"/>
    <w:rsid w:val="000836D1"/>
    <w:rsid w:val="000859E7"/>
    <w:rsid w:val="000929F2"/>
    <w:rsid w:val="00093F92"/>
    <w:rsid w:val="0009539D"/>
    <w:rsid w:val="00096C0C"/>
    <w:rsid w:val="00096F4A"/>
    <w:rsid w:val="0009732C"/>
    <w:rsid w:val="000A2090"/>
    <w:rsid w:val="000A7A1E"/>
    <w:rsid w:val="000B40E3"/>
    <w:rsid w:val="000B4998"/>
    <w:rsid w:val="000C1E35"/>
    <w:rsid w:val="000C3AFF"/>
    <w:rsid w:val="000C47ED"/>
    <w:rsid w:val="000C5288"/>
    <w:rsid w:val="000D11CA"/>
    <w:rsid w:val="000D4D18"/>
    <w:rsid w:val="000D70A7"/>
    <w:rsid w:val="000D7B8F"/>
    <w:rsid w:val="000F31FB"/>
    <w:rsid w:val="000F3664"/>
    <w:rsid w:val="000F78EA"/>
    <w:rsid w:val="00106AB3"/>
    <w:rsid w:val="00112737"/>
    <w:rsid w:val="001178C9"/>
    <w:rsid w:val="0012145D"/>
    <w:rsid w:val="0012156C"/>
    <w:rsid w:val="0012647C"/>
    <w:rsid w:val="00131A47"/>
    <w:rsid w:val="001327A2"/>
    <w:rsid w:val="00133EAD"/>
    <w:rsid w:val="001341D2"/>
    <w:rsid w:val="00136E8C"/>
    <w:rsid w:val="00141056"/>
    <w:rsid w:val="00143199"/>
    <w:rsid w:val="00144F1B"/>
    <w:rsid w:val="001479B8"/>
    <w:rsid w:val="00153B2E"/>
    <w:rsid w:val="00162A97"/>
    <w:rsid w:val="00167A3B"/>
    <w:rsid w:val="00167B5F"/>
    <w:rsid w:val="00173522"/>
    <w:rsid w:val="00176787"/>
    <w:rsid w:val="00180145"/>
    <w:rsid w:val="00180A24"/>
    <w:rsid w:val="001829A6"/>
    <w:rsid w:val="0019013E"/>
    <w:rsid w:val="00192364"/>
    <w:rsid w:val="001A23F5"/>
    <w:rsid w:val="001A2E18"/>
    <w:rsid w:val="001A6C3C"/>
    <w:rsid w:val="001A7BD8"/>
    <w:rsid w:val="001C3D57"/>
    <w:rsid w:val="001D3B12"/>
    <w:rsid w:val="001D3FDE"/>
    <w:rsid w:val="001D73D9"/>
    <w:rsid w:val="001E48C3"/>
    <w:rsid w:val="001F563C"/>
    <w:rsid w:val="002005ED"/>
    <w:rsid w:val="00200FB1"/>
    <w:rsid w:val="00201DC7"/>
    <w:rsid w:val="002079C5"/>
    <w:rsid w:val="00207B75"/>
    <w:rsid w:val="002121E4"/>
    <w:rsid w:val="002145EA"/>
    <w:rsid w:val="00226319"/>
    <w:rsid w:val="0023565F"/>
    <w:rsid w:val="00236DFD"/>
    <w:rsid w:val="0024073F"/>
    <w:rsid w:val="00243349"/>
    <w:rsid w:val="0024382E"/>
    <w:rsid w:val="00245977"/>
    <w:rsid w:val="00247522"/>
    <w:rsid w:val="002546A2"/>
    <w:rsid w:val="00255D6B"/>
    <w:rsid w:val="00257385"/>
    <w:rsid w:val="0026461F"/>
    <w:rsid w:val="00264A20"/>
    <w:rsid w:val="0027634C"/>
    <w:rsid w:val="002775E3"/>
    <w:rsid w:val="00281E83"/>
    <w:rsid w:val="00283377"/>
    <w:rsid w:val="002904CE"/>
    <w:rsid w:val="0029126C"/>
    <w:rsid w:val="00293739"/>
    <w:rsid w:val="00295041"/>
    <w:rsid w:val="002A03F1"/>
    <w:rsid w:val="002A4D7E"/>
    <w:rsid w:val="002A7098"/>
    <w:rsid w:val="002B3748"/>
    <w:rsid w:val="002B4A48"/>
    <w:rsid w:val="002C1E5C"/>
    <w:rsid w:val="002C3389"/>
    <w:rsid w:val="002D75B6"/>
    <w:rsid w:val="002E01C0"/>
    <w:rsid w:val="002F0B43"/>
    <w:rsid w:val="002F4758"/>
    <w:rsid w:val="002F6446"/>
    <w:rsid w:val="002F6AD7"/>
    <w:rsid w:val="003016F9"/>
    <w:rsid w:val="003040EF"/>
    <w:rsid w:val="00304792"/>
    <w:rsid w:val="00320A47"/>
    <w:rsid w:val="00324525"/>
    <w:rsid w:val="003306EC"/>
    <w:rsid w:val="00335F2E"/>
    <w:rsid w:val="00337D49"/>
    <w:rsid w:val="00343C34"/>
    <w:rsid w:val="00344976"/>
    <w:rsid w:val="00345780"/>
    <w:rsid w:val="0034601A"/>
    <w:rsid w:val="00346513"/>
    <w:rsid w:val="00347E6F"/>
    <w:rsid w:val="00351D0C"/>
    <w:rsid w:val="003533B6"/>
    <w:rsid w:val="00360CC3"/>
    <w:rsid w:val="003637F2"/>
    <w:rsid w:val="0036512D"/>
    <w:rsid w:val="00365BC7"/>
    <w:rsid w:val="00365D1A"/>
    <w:rsid w:val="0036748A"/>
    <w:rsid w:val="00367581"/>
    <w:rsid w:val="00372A2D"/>
    <w:rsid w:val="003744B1"/>
    <w:rsid w:val="00377370"/>
    <w:rsid w:val="003806C9"/>
    <w:rsid w:val="00384A7C"/>
    <w:rsid w:val="0038696F"/>
    <w:rsid w:val="00390680"/>
    <w:rsid w:val="003927B0"/>
    <w:rsid w:val="00393F3A"/>
    <w:rsid w:val="00397EAC"/>
    <w:rsid w:val="003A0774"/>
    <w:rsid w:val="003A1B0D"/>
    <w:rsid w:val="003A23D5"/>
    <w:rsid w:val="003A445D"/>
    <w:rsid w:val="003B49A8"/>
    <w:rsid w:val="003B5CE8"/>
    <w:rsid w:val="003B62C0"/>
    <w:rsid w:val="003C1512"/>
    <w:rsid w:val="003C60D0"/>
    <w:rsid w:val="003C6B43"/>
    <w:rsid w:val="003C7400"/>
    <w:rsid w:val="003E6336"/>
    <w:rsid w:val="003F0D3E"/>
    <w:rsid w:val="003F2F8B"/>
    <w:rsid w:val="003F4057"/>
    <w:rsid w:val="004005F3"/>
    <w:rsid w:val="00400CD5"/>
    <w:rsid w:val="00401557"/>
    <w:rsid w:val="004054A0"/>
    <w:rsid w:val="00415588"/>
    <w:rsid w:val="00416F25"/>
    <w:rsid w:val="00417B67"/>
    <w:rsid w:val="0042117B"/>
    <w:rsid w:val="00424661"/>
    <w:rsid w:val="00425C29"/>
    <w:rsid w:val="004274A9"/>
    <w:rsid w:val="00440757"/>
    <w:rsid w:val="00447682"/>
    <w:rsid w:val="00454BF2"/>
    <w:rsid w:val="004557D0"/>
    <w:rsid w:val="004620C0"/>
    <w:rsid w:val="0046448D"/>
    <w:rsid w:val="00465199"/>
    <w:rsid w:val="004750C9"/>
    <w:rsid w:val="00475455"/>
    <w:rsid w:val="004767DB"/>
    <w:rsid w:val="00480F1E"/>
    <w:rsid w:val="004876A9"/>
    <w:rsid w:val="00492254"/>
    <w:rsid w:val="004926BD"/>
    <w:rsid w:val="004979E1"/>
    <w:rsid w:val="004A1917"/>
    <w:rsid w:val="004A2390"/>
    <w:rsid w:val="004A7FFE"/>
    <w:rsid w:val="004B05CA"/>
    <w:rsid w:val="004B2534"/>
    <w:rsid w:val="004C2D70"/>
    <w:rsid w:val="004D32BF"/>
    <w:rsid w:val="004D74E4"/>
    <w:rsid w:val="004E1254"/>
    <w:rsid w:val="004E5E06"/>
    <w:rsid w:val="004F25AE"/>
    <w:rsid w:val="004F5B7E"/>
    <w:rsid w:val="004F71AB"/>
    <w:rsid w:val="005016A4"/>
    <w:rsid w:val="005048A1"/>
    <w:rsid w:val="00505A6A"/>
    <w:rsid w:val="00506679"/>
    <w:rsid w:val="00507A3D"/>
    <w:rsid w:val="005143F0"/>
    <w:rsid w:val="00514499"/>
    <w:rsid w:val="00514547"/>
    <w:rsid w:val="0051461C"/>
    <w:rsid w:val="0051619C"/>
    <w:rsid w:val="00525072"/>
    <w:rsid w:val="005262B6"/>
    <w:rsid w:val="00527689"/>
    <w:rsid w:val="00527A68"/>
    <w:rsid w:val="00545289"/>
    <w:rsid w:val="0054651D"/>
    <w:rsid w:val="00547689"/>
    <w:rsid w:val="00547EEE"/>
    <w:rsid w:val="00547F93"/>
    <w:rsid w:val="005506B5"/>
    <w:rsid w:val="00550A24"/>
    <w:rsid w:val="0056072E"/>
    <w:rsid w:val="0056155A"/>
    <w:rsid w:val="00563CD8"/>
    <w:rsid w:val="00567701"/>
    <w:rsid w:val="00567BF2"/>
    <w:rsid w:val="00567E83"/>
    <w:rsid w:val="00574ED0"/>
    <w:rsid w:val="0058047A"/>
    <w:rsid w:val="00581695"/>
    <w:rsid w:val="005847ED"/>
    <w:rsid w:val="0059063A"/>
    <w:rsid w:val="005922D7"/>
    <w:rsid w:val="005A0032"/>
    <w:rsid w:val="005A4B84"/>
    <w:rsid w:val="005B60AD"/>
    <w:rsid w:val="005B6474"/>
    <w:rsid w:val="005C0E86"/>
    <w:rsid w:val="005C66D5"/>
    <w:rsid w:val="005D2F3E"/>
    <w:rsid w:val="005D520D"/>
    <w:rsid w:val="005D61C6"/>
    <w:rsid w:val="005D6829"/>
    <w:rsid w:val="005D7951"/>
    <w:rsid w:val="005F08D9"/>
    <w:rsid w:val="005F0B33"/>
    <w:rsid w:val="005F2C45"/>
    <w:rsid w:val="005F77C7"/>
    <w:rsid w:val="00604086"/>
    <w:rsid w:val="00605A66"/>
    <w:rsid w:val="0061153E"/>
    <w:rsid w:val="00614066"/>
    <w:rsid w:val="006151A3"/>
    <w:rsid w:val="006205E6"/>
    <w:rsid w:val="006227B2"/>
    <w:rsid w:val="0062354F"/>
    <w:rsid w:val="00625C82"/>
    <w:rsid w:val="006279BE"/>
    <w:rsid w:val="00632468"/>
    <w:rsid w:val="006366F9"/>
    <w:rsid w:val="00636933"/>
    <w:rsid w:val="0064598F"/>
    <w:rsid w:val="006504CE"/>
    <w:rsid w:val="006511E5"/>
    <w:rsid w:val="00653CC6"/>
    <w:rsid w:val="006554CD"/>
    <w:rsid w:val="00660D15"/>
    <w:rsid w:val="0066224F"/>
    <w:rsid w:val="006631D0"/>
    <w:rsid w:val="00665690"/>
    <w:rsid w:val="0066596A"/>
    <w:rsid w:val="00665F91"/>
    <w:rsid w:val="0067124B"/>
    <w:rsid w:val="00683349"/>
    <w:rsid w:val="00687D60"/>
    <w:rsid w:val="00691357"/>
    <w:rsid w:val="0069332C"/>
    <w:rsid w:val="00695046"/>
    <w:rsid w:val="006A4D36"/>
    <w:rsid w:val="006B182C"/>
    <w:rsid w:val="006B5372"/>
    <w:rsid w:val="006C0C72"/>
    <w:rsid w:val="006C1121"/>
    <w:rsid w:val="006C3CB8"/>
    <w:rsid w:val="006C54FE"/>
    <w:rsid w:val="006C574A"/>
    <w:rsid w:val="006C5A50"/>
    <w:rsid w:val="006C7F0A"/>
    <w:rsid w:val="006D517C"/>
    <w:rsid w:val="006E2570"/>
    <w:rsid w:val="006E4572"/>
    <w:rsid w:val="006F31A6"/>
    <w:rsid w:val="006F4475"/>
    <w:rsid w:val="00710D7A"/>
    <w:rsid w:val="00711957"/>
    <w:rsid w:val="00712475"/>
    <w:rsid w:val="007124DB"/>
    <w:rsid w:val="0071255F"/>
    <w:rsid w:val="0071403E"/>
    <w:rsid w:val="007165B3"/>
    <w:rsid w:val="007220CD"/>
    <w:rsid w:val="00727789"/>
    <w:rsid w:val="007304A4"/>
    <w:rsid w:val="00733E29"/>
    <w:rsid w:val="00735453"/>
    <w:rsid w:val="00737797"/>
    <w:rsid w:val="00740438"/>
    <w:rsid w:val="007462CE"/>
    <w:rsid w:val="00746DF0"/>
    <w:rsid w:val="007532FD"/>
    <w:rsid w:val="00753ED1"/>
    <w:rsid w:val="007546A4"/>
    <w:rsid w:val="007560D5"/>
    <w:rsid w:val="00757130"/>
    <w:rsid w:val="00774E6E"/>
    <w:rsid w:val="00787A8A"/>
    <w:rsid w:val="0079492F"/>
    <w:rsid w:val="0079523C"/>
    <w:rsid w:val="00796A31"/>
    <w:rsid w:val="00797D40"/>
    <w:rsid w:val="007A2E83"/>
    <w:rsid w:val="007A2EF0"/>
    <w:rsid w:val="007A307D"/>
    <w:rsid w:val="007A580C"/>
    <w:rsid w:val="007B1ABD"/>
    <w:rsid w:val="007B3969"/>
    <w:rsid w:val="007C25AC"/>
    <w:rsid w:val="007C2CDA"/>
    <w:rsid w:val="007C69B8"/>
    <w:rsid w:val="007D4EF6"/>
    <w:rsid w:val="007D5164"/>
    <w:rsid w:val="007E0DE1"/>
    <w:rsid w:val="007E4BD7"/>
    <w:rsid w:val="007E6BBC"/>
    <w:rsid w:val="007E7CF6"/>
    <w:rsid w:val="007F6F3F"/>
    <w:rsid w:val="00801189"/>
    <w:rsid w:val="008018BA"/>
    <w:rsid w:val="008048F8"/>
    <w:rsid w:val="00807DFC"/>
    <w:rsid w:val="00813F49"/>
    <w:rsid w:val="00814133"/>
    <w:rsid w:val="00832BE9"/>
    <w:rsid w:val="00832EF4"/>
    <w:rsid w:val="00833A39"/>
    <w:rsid w:val="00837FFA"/>
    <w:rsid w:val="008437A9"/>
    <w:rsid w:val="00845E39"/>
    <w:rsid w:val="008474BB"/>
    <w:rsid w:val="00850048"/>
    <w:rsid w:val="00850CAA"/>
    <w:rsid w:val="0085117C"/>
    <w:rsid w:val="008514AF"/>
    <w:rsid w:val="00852A0E"/>
    <w:rsid w:val="00855608"/>
    <w:rsid w:val="00863F6A"/>
    <w:rsid w:val="008662F3"/>
    <w:rsid w:val="008765E5"/>
    <w:rsid w:val="008843D6"/>
    <w:rsid w:val="008927A7"/>
    <w:rsid w:val="00896A11"/>
    <w:rsid w:val="0089729F"/>
    <w:rsid w:val="008A454E"/>
    <w:rsid w:val="008A6794"/>
    <w:rsid w:val="008B0779"/>
    <w:rsid w:val="008B26C7"/>
    <w:rsid w:val="008B393D"/>
    <w:rsid w:val="008B42B5"/>
    <w:rsid w:val="008B4577"/>
    <w:rsid w:val="008B631C"/>
    <w:rsid w:val="008C089F"/>
    <w:rsid w:val="008C21F9"/>
    <w:rsid w:val="008C2962"/>
    <w:rsid w:val="008D1EF3"/>
    <w:rsid w:val="008D2810"/>
    <w:rsid w:val="008D527C"/>
    <w:rsid w:val="008E18FF"/>
    <w:rsid w:val="008E5E3E"/>
    <w:rsid w:val="008F1CD0"/>
    <w:rsid w:val="008F4364"/>
    <w:rsid w:val="008F4B1E"/>
    <w:rsid w:val="008F4F14"/>
    <w:rsid w:val="008F6E90"/>
    <w:rsid w:val="008F7F02"/>
    <w:rsid w:val="009002DC"/>
    <w:rsid w:val="00900E06"/>
    <w:rsid w:val="00902097"/>
    <w:rsid w:val="0090263E"/>
    <w:rsid w:val="00912B60"/>
    <w:rsid w:val="00913F52"/>
    <w:rsid w:val="0091519D"/>
    <w:rsid w:val="0093284D"/>
    <w:rsid w:val="0093289E"/>
    <w:rsid w:val="00934D9D"/>
    <w:rsid w:val="00935EA2"/>
    <w:rsid w:val="00937178"/>
    <w:rsid w:val="00940157"/>
    <w:rsid w:val="009441F4"/>
    <w:rsid w:val="00946882"/>
    <w:rsid w:val="00950094"/>
    <w:rsid w:val="00951AEE"/>
    <w:rsid w:val="00954B2D"/>
    <w:rsid w:val="00955185"/>
    <w:rsid w:val="00955718"/>
    <w:rsid w:val="00956100"/>
    <w:rsid w:val="00961C50"/>
    <w:rsid w:val="009639EB"/>
    <w:rsid w:val="00980D6F"/>
    <w:rsid w:val="00983450"/>
    <w:rsid w:val="00984B13"/>
    <w:rsid w:val="00990900"/>
    <w:rsid w:val="00997496"/>
    <w:rsid w:val="009A473E"/>
    <w:rsid w:val="009A66E1"/>
    <w:rsid w:val="009B10C4"/>
    <w:rsid w:val="009B2750"/>
    <w:rsid w:val="009B61AD"/>
    <w:rsid w:val="009B7B77"/>
    <w:rsid w:val="009C2995"/>
    <w:rsid w:val="009C613D"/>
    <w:rsid w:val="009C6531"/>
    <w:rsid w:val="009D01AE"/>
    <w:rsid w:val="009D02D4"/>
    <w:rsid w:val="009D24D2"/>
    <w:rsid w:val="009D253E"/>
    <w:rsid w:val="009D36DE"/>
    <w:rsid w:val="009E28CE"/>
    <w:rsid w:val="009E4336"/>
    <w:rsid w:val="009E6A7D"/>
    <w:rsid w:val="009E73C0"/>
    <w:rsid w:val="009F06EF"/>
    <w:rsid w:val="009F0A4C"/>
    <w:rsid w:val="009F4A51"/>
    <w:rsid w:val="009F78A6"/>
    <w:rsid w:val="009F78CE"/>
    <w:rsid w:val="00A0259A"/>
    <w:rsid w:val="00A033DA"/>
    <w:rsid w:val="00A057B6"/>
    <w:rsid w:val="00A06A59"/>
    <w:rsid w:val="00A10B57"/>
    <w:rsid w:val="00A126DD"/>
    <w:rsid w:val="00A16C62"/>
    <w:rsid w:val="00A16D3C"/>
    <w:rsid w:val="00A26F52"/>
    <w:rsid w:val="00A33DC5"/>
    <w:rsid w:val="00A35878"/>
    <w:rsid w:val="00A40918"/>
    <w:rsid w:val="00A41D1E"/>
    <w:rsid w:val="00A45532"/>
    <w:rsid w:val="00A457A0"/>
    <w:rsid w:val="00A471A1"/>
    <w:rsid w:val="00A472BB"/>
    <w:rsid w:val="00A57D60"/>
    <w:rsid w:val="00A57DB0"/>
    <w:rsid w:val="00A640F8"/>
    <w:rsid w:val="00A70681"/>
    <w:rsid w:val="00A73A46"/>
    <w:rsid w:val="00A73D19"/>
    <w:rsid w:val="00A8534F"/>
    <w:rsid w:val="00A85390"/>
    <w:rsid w:val="00A87251"/>
    <w:rsid w:val="00A92196"/>
    <w:rsid w:val="00A94297"/>
    <w:rsid w:val="00A94347"/>
    <w:rsid w:val="00A96DEE"/>
    <w:rsid w:val="00A97949"/>
    <w:rsid w:val="00A97DA3"/>
    <w:rsid w:val="00AA0C89"/>
    <w:rsid w:val="00AA37E5"/>
    <w:rsid w:val="00AA4BD0"/>
    <w:rsid w:val="00AB0E24"/>
    <w:rsid w:val="00AB1025"/>
    <w:rsid w:val="00AC1D0D"/>
    <w:rsid w:val="00AC2399"/>
    <w:rsid w:val="00AC23F8"/>
    <w:rsid w:val="00AC2C95"/>
    <w:rsid w:val="00AD2356"/>
    <w:rsid w:val="00AD34BB"/>
    <w:rsid w:val="00AD3596"/>
    <w:rsid w:val="00AD757B"/>
    <w:rsid w:val="00AE1717"/>
    <w:rsid w:val="00AE36A4"/>
    <w:rsid w:val="00AE4D57"/>
    <w:rsid w:val="00AE620D"/>
    <w:rsid w:val="00AE6335"/>
    <w:rsid w:val="00AE7E82"/>
    <w:rsid w:val="00AF6B32"/>
    <w:rsid w:val="00B03D34"/>
    <w:rsid w:val="00B042F7"/>
    <w:rsid w:val="00B04400"/>
    <w:rsid w:val="00B0781E"/>
    <w:rsid w:val="00B1254D"/>
    <w:rsid w:val="00B134B4"/>
    <w:rsid w:val="00B155B2"/>
    <w:rsid w:val="00B175F4"/>
    <w:rsid w:val="00B20576"/>
    <w:rsid w:val="00B2715F"/>
    <w:rsid w:val="00B31641"/>
    <w:rsid w:val="00B323FF"/>
    <w:rsid w:val="00B32B3B"/>
    <w:rsid w:val="00B4012B"/>
    <w:rsid w:val="00B40393"/>
    <w:rsid w:val="00B514BD"/>
    <w:rsid w:val="00B55125"/>
    <w:rsid w:val="00B55BA3"/>
    <w:rsid w:val="00B561F4"/>
    <w:rsid w:val="00B60F98"/>
    <w:rsid w:val="00B61837"/>
    <w:rsid w:val="00B61E22"/>
    <w:rsid w:val="00B622C8"/>
    <w:rsid w:val="00B625D0"/>
    <w:rsid w:val="00B6260F"/>
    <w:rsid w:val="00B64723"/>
    <w:rsid w:val="00B66357"/>
    <w:rsid w:val="00B66AC7"/>
    <w:rsid w:val="00B71DF0"/>
    <w:rsid w:val="00B7635E"/>
    <w:rsid w:val="00B81E9E"/>
    <w:rsid w:val="00B95AF7"/>
    <w:rsid w:val="00BA1983"/>
    <w:rsid w:val="00BA1EF1"/>
    <w:rsid w:val="00BA2F7C"/>
    <w:rsid w:val="00BA5B64"/>
    <w:rsid w:val="00BA6921"/>
    <w:rsid w:val="00BB00B1"/>
    <w:rsid w:val="00BB505B"/>
    <w:rsid w:val="00BB5D1B"/>
    <w:rsid w:val="00BC0093"/>
    <w:rsid w:val="00BC047B"/>
    <w:rsid w:val="00BC257A"/>
    <w:rsid w:val="00BC4716"/>
    <w:rsid w:val="00BC75C7"/>
    <w:rsid w:val="00BD32C1"/>
    <w:rsid w:val="00BD5A7B"/>
    <w:rsid w:val="00BE10D6"/>
    <w:rsid w:val="00BE5CC9"/>
    <w:rsid w:val="00BE6B07"/>
    <w:rsid w:val="00BF059D"/>
    <w:rsid w:val="00BF552C"/>
    <w:rsid w:val="00BF571D"/>
    <w:rsid w:val="00C00597"/>
    <w:rsid w:val="00C00D30"/>
    <w:rsid w:val="00C01BC8"/>
    <w:rsid w:val="00C02A14"/>
    <w:rsid w:val="00C02B6C"/>
    <w:rsid w:val="00C04568"/>
    <w:rsid w:val="00C04CD1"/>
    <w:rsid w:val="00C0778D"/>
    <w:rsid w:val="00C12132"/>
    <w:rsid w:val="00C17A97"/>
    <w:rsid w:val="00C17F3B"/>
    <w:rsid w:val="00C5295D"/>
    <w:rsid w:val="00C55499"/>
    <w:rsid w:val="00C55DA7"/>
    <w:rsid w:val="00C55E28"/>
    <w:rsid w:val="00C606E2"/>
    <w:rsid w:val="00C639C6"/>
    <w:rsid w:val="00C65228"/>
    <w:rsid w:val="00C770BC"/>
    <w:rsid w:val="00C81466"/>
    <w:rsid w:val="00C83EC6"/>
    <w:rsid w:val="00C86403"/>
    <w:rsid w:val="00C86BFD"/>
    <w:rsid w:val="00C879A0"/>
    <w:rsid w:val="00C90399"/>
    <w:rsid w:val="00C90E59"/>
    <w:rsid w:val="00C969FB"/>
    <w:rsid w:val="00C973B1"/>
    <w:rsid w:val="00CA1F21"/>
    <w:rsid w:val="00CA2294"/>
    <w:rsid w:val="00CA6027"/>
    <w:rsid w:val="00CA6AB2"/>
    <w:rsid w:val="00CA72EE"/>
    <w:rsid w:val="00CB0DEE"/>
    <w:rsid w:val="00CB3CFF"/>
    <w:rsid w:val="00CB57DC"/>
    <w:rsid w:val="00CB7B9A"/>
    <w:rsid w:val="00CC2AF1"/>
    <w:rsid w:val="00CD2D39"/>
    <w:rsid w:val="00CD2D96"/>
    <w:rsid w:val="00CD39C7"/>
    <w:rsid w:val="00CD4275"/>
    <w:rsid w:val="00CD5C1C"/>
    <w:rsid w:val="00CE061A"/>
    <w:rsid w:val="00CE0C68"/>
    <w:rsid w:val="00CF243C"/>
    <w:rsid w:val="00D04091"/>
    <w:rsid w:val="00D06DB9"/>
    <w:rsid w:val="00D07E65"/>
    <w:rsid w:val="00D108A5"/>
    <w:rsid w:val="00D126D6"/>
    <w:rsid w:val="00D12F58"/>
    <w:rsid w:val="00D15C58"/>
    <w:rsid w:val="00D204DE"/>
    <w:rsid w:val="00D324BC"/>
    <w:rsid w:val="00D348E9"/>
    <w:rsid w:val="00D34CA8"/>
    <w:rsid w:val="00D35D0B"/>
    <w:rsid w:val="00D46990"/>
    <w:rsid w:val="00D52D8E"/>
    <w:rsid w:val="00D5506A"/>
    <w:rsid w:val="00D56342"/>
    <w:rsid w:val="00D61140"/>
    <w:rsid w:val="00D64842"/>
    <w:rsid w:val="00D73CF2"/>
    <w:rsid w:val="00D73EB3"/>
    <w:rsid w:val="00D74CC8"/>
    <w:rsid w:val="00D821E1"/>
    <w:rsid w:val="00D8306D"/>
    <w:rsid w:val="00D85D19"/>
    <w:rsid w:val="00D91219"/>
    <w:rsid w:val="00D91744"/>
    <w:rsid w:val="00D93152"/>
    <w:rsid w:val="00D93C70"/>
    <w:rsid w:val="00D94F03"/>
    <w:rsid w:val="00D95105"/>
    <w:rsid w:val="00D95D7D"/>
    <w:rsid w:val="00D97A76"/>
    <w:rsid w:val="00D97DA9"/>
    <w:rsid w:val="00DA63B7"/>
    <w:rsid w:val="00DA7AD1"/>
    <w:rsid w:val="00DB1A67"/>
    <w:rsid w:val="00DB20B3"/>
    <w:rsid w:val="00DB24E7"/>
    <w:rsid w:val="00DB33E8"/>
    <w:rsid w:val="00DB6C6A"/>
    <w:rsid w:val="00DC3FEE"/>
    <w:rsid w:val="00DC5FDD"/>
    <w:rsid w:val="00DD2097"/>
    <w:rsid w:val="00DD2D23"/>
    <w:rsid w:val="00DD3C5F"/>
    <w:rsid w:val="00DD7A37"/>
    <w:rsid w:val="00DE2FBA"/>
    <w:rsid w:val="00DF32CC"/>
    <w:rsid w:val="00DF4F74"/>
    <w:rsid w:val="00DF663A"/>
    <w:rsid w:val="00E02022"/>
    <w:rsid w:val="00E04EA2"/>
    <w:rsid w:val="00E100F4"/>
    <w:rsid w:val="00E11A10"/>
    <w:rsid w:val="00E134EF"/>
    <w:rsid w:val="00E1371B"/>
    <w:rsid w:val="00E1413B"/>
    <w:rsid w:val="00E14C2A"/>
    <w:rsid w:val="00E16A75"/>
    <w:rsid w:val="00E2336C"/>
    <w:rsid w:val="00E25F01"/>
    <w:rsid w:val="00E30E05"/>
    <w:rsid w:val="00E32A40"/>
    <w:rsid w:val="00E3785E"/>
    <w:rsid w:val="00E4065C"/>
    <w:rsid w:val="00E41DC9"/>
    <w:rsid w:val="00E42B2C"/>
    <w:rsid w:val="00E47B18"/>
    <w:rsid w:val="00E5015F"/>
    <w:rsid w:val="00E51BC6"/>
    <w:rsid w:val="00E52AED"/>
    <w:rsid w:val="00E54747"/>
    <w:rsid w:val="00E567A8"/>
    <w:rsid w:val="00E570E7"/>
    <w:rsid w:val="00E61BBB"/>
    <w:rsid w:val="00E62CEB"/>
    <w:rsid w:val="00E63DD5"/>
    <w:rsid w:val="00E641AF"/>
    <w:rsid w:val="00E64733"/>
    <w:rsid w:val="00E64786"/>
    <w:rsid w:val="00E705EE"/>
    <w:rsid w:val="00E770B0"/>
    <w:rsid w:val="00E772B6"/>
    <w:rsid w:val="00E82542"/>
    <w:rsid w:val="00E8297C"/>
    <w:rsid w:val="00E87E1C"/>
    <w:rsid w:val="00E90422"/>
    <w:rsid w:val="00E93C6D"/>
    <w:rsid w:val="00E95B45"/>
    <w:rsid w:val="00EA6109"/>
    <w:rsid w:val="00EA6517"/>
    <w:rsid w:val="00EB0C10"/>
    <w:rsid w:val="00EB48ED"/>
    <w:rsid w:val="00EB52D7"/>
    <w:rsid w:val="00EC3AA9"/>
    <w:rsid w:val="00EC6F89"/>
    <w:rsid w:val="00ED700E"/>
    <w:rsid w:val="00EE2CFE"/>
    <w:rsid w:val="00EE7F6A"/>
    <w:rsid w:val="00EF0847"/>
    <w:rsid w:val="00EF302C"/>
    <w:rsid w:val="00EF34F7"/>
    <w:rsid w:val="00EF4748"/>
    <w:rsid w:val="00EF523C"/>
    <w:rsid w:val="00EF6CC9"/>
    <w:rsid w:val="00F00DDB"/>
    <w:rsid w:val="00F051AD"/>
    <w:rsid w:val="00F0690B"/>
    <w:rsid w:val="00F07686"/>
    <w:rsid w:val="00F07E5D"/>
    <w:rsid w:val="00F1177E"/>
    <w:rsid w:val="00F1213C"/>
    <w:rsid w:val="00F121B3"/>
    <w:rsid w:val="00F17214"/>
    <w:rsid w:val="00F20DA7"/>
    <w:rsid w:val="00F2590A"/>
    <w:rsid w:val="00F30C23"/>
    <w:rsid w:val="00F36813"/>
    <w:rsid w:val="00F37937"/>
    <w:rsid w:val="00F37E81"/>
    <w:rsid w:val="00F4125D"/>
    <w:rsid w:val="00F42D15"/>
    <w:rsid w:val="00F55BC3"/>
    <w:rsid w:val="00F60A8B"/>
    <w:rsid w:val="00F63733"/>
    <w:rsid w:val="00F70C6D"/>
    <w:rsid w:val="00F734C2"/>
    <w:rsid w:val="00F812D3"/>
    <w:rsid w:val="00F845F0"/>
    <w:rsid w:val="00F849E7"/>
    <w:rsid w:val="00F86981"/>
    <w:rsid w:val="00F96406"/>
    <w:rsid w:val="00F97701"/>
    <w:rsid w:val="00FA321A"/>
    <w:rsid w:val="00FA499E"/>
    <w:rsid w:val="00FA4E72"/>
    <w:rsid w:val="00FA5D7B"/>
    <w:rsid w:val="00FB3044"/>
    <w:rsid w:val="00FB404D"/>
    <w:rsid w:val="00FB455C"/>
    <w:rsid w:val="00FB6C2D"/>
    <w:rsid w:val="00FB7A14"/>
    <w:rsid w:val="00FC1AE2"/>
    <w:rsid w:val="00FC1CEB"/>
    <w:rsid w:val="00FC6DE0"/>
    <w:rsid w:val="00FD0AD1"/>
    <w:rsid w:val="00FD5882"/>
    <w:rsid w:val="00FE1031"/>
    <w:rsid w:val="00FE1A3D"/>
    <w:rsid w:val="00FF0659"/>
    <w:rsid w:val="00FF2FCD"/>
    <w:rsid w:val="00FF3C06"/>
    <w:rsid w:val="00FF5DDB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5F2539D"/>
  <w15:chartTrackingRefBased/>
  <w15:docId w15:val="{06229812-3C31-4A6D-8E8C-899D33DA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E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3B5CE8"/>
    <w:pPr>
      <w:keepNext/>
      <w:spacing w:after="0" w:line="240" w:lineRule="auto"/>
      <w:jc w:val="center"/>
      <w:outlineLvl w:val="0"/>
    </w:pPr>
    <w:rPr>
      <w:rFonts w:ascii="AGaramond" w:eastAsia="Times New Roman" w:hAnsi="AGaramond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3B5CE8"/>
    <w:pPr>
      <w:keepNext/>
      <w:spacing w:after="0" w:line="240" w:lineRule="auto"/>
      <w:outlineLvl w:val="1"/>
    </w:pPr>
    <w:rPr>
      <w:rFonts w:ascii="AGaramond" w:eastAsia="Times New Roman" w:hAnsi="AGaramond" w:cs="Times New Roman"/>
      <w:b/>
      <w:iCs/>
      <w:sz w:val="24"/>
      <w:szCs w:val="20"/>
    </w:rPr>
  </w:style>
  <w:style w:type="paragraph" w:styleId="Heading3">
    <w:name w:val="heading 3"/>
    <w:basedOn w:val="Normal"/>
    <w:next w:val="Normal"/>
    <w:qFormat/>
    <w:rsid w:val="003B5CE8"/>
    <w:pPr>
      <w:keepNext/>
      <w:spacing w:after="0" w:line="240" w:lineRule="auto"/>
      <w:jc w:val="center"/>
      <w:outlineLvl w:val="2"/>
    </w:pPr>
    <w:rPr>
      <w:rFonts w:ascii="GillSans" w:eastAsia="Times New Roman" w:hAnsi="GillSans" w:cs="Times New Roman"/>
      <w:b/>
      <w:sz w:val="26"/>
      <w:szCs w:val="20"/>
    </w:rPr>
  </w:style>
  <w:style w:type="paragraph" w:styleId="Heading4">
    <w:name w:val="heading 4"/>
    <w:basedOn w:val="Normal"/>
    <w:next w:val="Normal"/>
    <w:qFormat/>
    <w:rsid w:val="003B5CE8"/>
    <w:pPr>
      <w:keepNext/>
      <w:spacing w:after="0" w:line="240" w:lineRule="auto"/>
      <w:outlineLvl w:val="3"/>
    </w:pPr>
    <w:rPr>
      <w:rFonts w:ascii="AGaramond" w:eastAsia="Times New Roman" w:hAnsi="AGaramond" w:cs="Times New Roman"/>
      <w:b/>
      <w:bCs/>
      <w:i/>
      <w:iCs/>
      <w:sz w:val="24"/>
      <w:szCs w:val="24"/>
      <w:u w:val="single"/>
    </w:rPr>
  </w:style>
  <w:style w:type="paragraph" w:styleId="Heading5">
    <w:name w:val="heading 5"/>
    <w:basedOn w:val="Normal"/>
    <w:next w:val="Normal"/>
    <w:qFormat/>
    <w:rsid w:val="003B5CE8"/>
    <w:pPr>
      <w:keepNext/>
      <w:spacing w:after="0" w:line="240" w:lineRule="auto"/>
      <w:ind w:left="360"/>
      <w:outlineLvl w:val="4"/>
    </w:pPr>
    <w:rPr>
      <w:rFonts w:ascii="AGaramond" w:eastAsia="Times New Roman" w:hAnsi="AGaramond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qFormat/>
    <w:rsid w:val="003B5CE8"/>
    <w:pPr>
      <w:keepNext/>
      <w:spacing w:after="0" w:line="240" w:lineRule="auto"/>
      <w:outlineLvl w:val="5"/>
    </w:pPr>
    <w:rPr>
      <w:rFonts w:ascii="AGaramond" w:eastAsia="Times New Roman" w:hAnsi="AGaramond" w:cs="Times New Roman"/>
      <w:b/>
      <w:bCs/>
      <w:i/>
      <w:iCs/>
      <w:sz w:val="24"/>
      <w:szCs w:val="24"/>
    </w:rPr>
  </w:style>
  <w:style w:type="paragraph" w:styleId="Heading7">
    <w:name w:val="heading 7"/>
    <w:basedOn w:val="Normal"/>
    <w:next w:val="Normal"/>
    <w:qFormat/>
    <w:rsid w:val="003B5CE8"/>
    <w:pPr>
      <w:keepNext/>
      <w:spacing w:after="0" w:line="240" w:lineRule="auto"/>
      <w:outlineLvl w:val="6"/>
    </w:pPr>
    <w:rPr>
      <w:rFonts w:ascii="AGaramond" w:eastAsia="Times New Roman" w:hAnsi="AGaramond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3377"/>
    <w:rPr>
      <w:color w:val="0000FF"/>
      <w:u w:val="single"/>
    </w:rPr>
  </w:style>
  <w:style w:type="paragraph" w:styleId="Title">
    <w:name w:val="Title"/>
    <w:basedOn w:val="Normal"/>
    <w:qFormat/>
    <w:rsid w:val="003B5CE8"/>
    <w:pPr>
      <w:spacing w:after="0" w:line="240" w:lineRule="auto"/>
      <w:jc w:val="center"/>
    </w:pPr>
    <w:rPr>
      <w:rFonts w:ascii="GillSans Light" w:eastAsia="Times New Roman" w:hAnsi="GillSans Light" w:cs="Times New Roman"/>
      <w:b/>
      <w:sz w:val="26"/>
      <w:szCs w:val="20"/>
    </w:rPr>
  </w:style>
  <w:style w:type="paragraph" w:styleId="BodyText">
    <w:name w:val="Body Text"/>
    <w:basedOn w:val="Normal"/>
    <w:rsid w:val="00283377"/>
    <w:pPr>
      <w:spacing w:after="0" w:line="240" w:lineRule="auto"/>
    </w:pPr>
    <w:rPr>
      <w:rFonts w:ascii="GillSans" w:eastAsia="Times New Roman" w:hAnsi="GillSans" w:cs="Times New Roman"/>
      <w:sz w:val="24"/>
      <w:szCs w:val="20"/>
    </w:rPr>
  </w:style>
  <w:style w:type="paragraph" w:styleId="BodyText2">
    <w:name w:val="Body Text 2"/>
    <w:basedOn w:val="Normal"/>
    <w:rsid w:val="00283377"/>
    <w:pPr>
      <w:spacing w:after="0" w:line="240" w:lineRule="auto"/>
      <w:ind w:right="-720"/>
    </w:pPr>
    <w:rPr>
      <w:rFonts w:ascii="AGaramond" w:eastAsia="Times New Roman" w:hAnsi="AGaramond" w:cs="Times New Roman"/>
      <w:b/>
      <w:bCs/>
      <w:i/>
      <w:iCs/>
      <w:sz w:val="26"/>
      <w:szCs w:val="20"/>
    </w:rPr>
  </w:style>
  <w:style w:type="paragraph" w:styleId="NormalWeb">
    <w:name w:val="Normal (Web)"/>
    <w:basedOn w:val="Normal"/>
    <w:rsid w:val="0028337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odyText3">
    <w:name w:val="Body Text 3"/>
    <w:basedOn w:val="Normal"/>
    <w:rsid w:val="00283377"/>
    <w:pPr>
      <w:autoSpaceDE w:val="0"/>
      <w:autoSpaceDN w:val="0"/>
      <w:adjustRightInd w:val="0"/>
      <w:spacing w:after="0" w:line="240" w:lineRule="auto"/>
      <w:ind w:right="-864"/>
    </w:pPr>
    <w:rPr>
      <w:rFonts w:ascii="Franklin Gothic Medium" w:eastAsia="Times New Roman" w:hAnsi="Franklin Gothic Medium" w:cs="Courier New"/>
      <w:sz w:val="24"/>
      <w:szCs w:val="20"/>
    </w:rPr>
  </w:style>
  <w:style w:type="paragraph" w:styleId="BodyTextIndent">
    <w:name w:val="Body Text Indent"/>
    <w:basedOn w:val="Normal"/>
    <w:rsid w:val="00283377"/>
    <w:pPr>
      <w:spacing w:after="0" w:line="240" w:lineRule="auto"/>
      <w:ind w:firstLine="540"/>
    </w:pPr>
    <w:rPr>
      <w:rFonts w:ascii="AGaramond" w:eastAsia="Times New Roman" w:hAnsi="AGaramond" w:cs="Times New Roman"/>
      <w:sz w:val="24"/>
      <w:szCs w:val="24"/>
    </w:rPr>
  </w:style>
  <w:style w:type="paragraph" w:styleId="EndnoteText">
    <w:name w:val="endnote text"/>
    <w:basedOn w:val="Normal"/>
    <w:semiHidden/>
    <w:rsid w:val="0028337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empo" w:eastAsia="Times New Roman" w:hAnsi="Tiempo" w:cs="Times New Roman"/>
      <w:sz w:val="24"/>
      <w:szCs w:val="20"/>
    </w:rPr>
  </w:style>
  <w:style w:type="paragraph" w:styleId="BalloonText">
    <w:name w:val="Balloon Text"/>
    <w:basedOn w:val="Normal"/>
    <w:semiHidden/>
    <w:rsid w:val="00710D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C257A"/>
    <w:pPr>
      <w:tabs>
        <w:tab w:val="center" w:pos="4320"/>
        <w:tab w:val="right" w:pos="8640"/>
      </w:tabs>
      <w:spacing w:after="0" w:line="240" w:lineRule="auto"/>
    </w:pPr>
    <w:rPr>
      <w:rFonts w:ascii="AGaramond" w:eastAsia="Times New Roman" w:hAnsi="A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C257A"/>
    <w:pPr>
      <w:tabs>
        <w:tab w:val="center" w:pos="4320"/>
        <w:tab w:val="right" w:pos="8640"/>
      </w:tabs>
      <w:spacing w:after="0" w:line="240" w:lineRule="auto"/>
    </w:pPr>
    <w:rPr>
      <w:rFonts w:ascii="AGaramond" w:eastAsia="Times New Roman" w:hAnsi="AGaramond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F734C2"/>
    <w:rPr>
      <w:rFonts w:ascii="MetaBook-Roman" w:hAnsi="MetaBook-Roman"/>
      <w:kern w:val="16"/>
      <w:sz w:val="22"/>
      <w:szCs w:val="24"/>
    </w:rPr>
  </w:style>
  <w:style w:type="paragraph" w:customStyle="1" w:styleId="BasicParagraph">
    <w:name w:val="[Basic Paragraph]"/>
    <w:basedOn w:val="Normal"/>
    <w:uiPriority w:val="99"/>
    <w:rsid w:val="005F08D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1DC9"/>
    <w:pPr>
      <w:spacing w:after="0" w:line="240" w:lineRule="auto"/>
      <w:ind w:left="720"/>
    </w:pPr>
    <w:rPr>
      <w:rFonts w:ascii="AGaramond" w:eastAsia="Times New Roman" w:hAnsi="AGaramond" w:cs="Times New Roman"/>
      <w:sz w:val="24"/>
      <w:szCs w:val="24"/>
    </w:rPr>
  </w:style>
  <w:style w:type="paragraph" w:customStyle="1" w:styleId="Default">
    <w:name w:val="Default"/>
    <w:rsid w:val="00BA5B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D527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527C"/>
    <w:rPr>
      <w:rFonts w:ascii="Calibri" w:eastAsiaTheme="minorHAnsi" w:hAnsi="Calibri" w:cstheme="minorBidi"/>
      <w:sz w:val="22"/>
      <w:szCs w:val="21"/>
    </w:rPr>
  </w:style>
  <w:style w:type="character" w:styleId="CommentReference">
    <w:name w:val="annotation reference"/>
    <w:basedOn w:val="DefaultParagraphFont"/>
    <w:rsid w:val="00863F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3F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3F6A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863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3F6A"/>
    <w:rPr>
      <w:rFonts w:asciiTheme="minorHAnsi" w:eastAsiaTheme="minorHAnsi" w:hAnsiTheme="minorHAnsi" w:cstheme="minorBidi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009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299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C2399"/>
  </w:style>
  <w:style w:type="character" w:customStyle="1" w:styleId="eop">
    <w:name w:val="eop"/>
    <w:basedOn w:val="DefaultParagraphFont"/>
    <w:rsid w:val="00AC239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12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926">
          <w:marLeft w:val="0"/>
          <w:marRight w:val="18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onder.community/ris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tonioh@transponder.commun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nsponder.community/equity-survey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49365-2E9E-4524-BF20-B07E50C6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for 04 Board</vt:lpstr>
    </vt:vector>
  </TitlesOfParts>
  <Company>United Way of Lane County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for 04 Board</dc:title>
  <dc:subject/>
  <dc:creator>Anetra Brown</dc:creator>
  <cp:keywords/>
  <cp:lastModifiedBy>Adriana Medina</cp:lastModifiedBy>
  <cp:revision>4</cp:revision>
  <cp:lastPrinted>2022-12-01T19:39:00Z</cp:lastPrinted>
  <dcterms:created xsi:type="dcterms:W3CDTF">2023-09-18T19:16:00Z</dcterms:created>
  <dcterms:modified xsi:type="dcterms:W3CDTF">2023-09-26T01:52:00Z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48055c6e806263f627291a98a3ec3f785ccd9d8c7c3aef60b7f1956063228699</vt:lpwstr>
  </property>
</Properties>
</file>